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3" w:rsidRPr="001970DE" w:rsidRDefault="00C52DA3" w:rsidP="004F5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ROMÂNIA</w:t>
      </w:r>
    </w:p>
    <w:p w:rsidR="00C52DA3" w:rsidRPr="001970DE" w:rsidRDefault="00C52DA3" w:rsidP="004F5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CONSILIUL LOCAL ALEXANDRIA</w:t>
      </w:r>
    </w:p>
    <w:p w:rsidR="00C52DA3" w:rsidRPr="001970DE" w:rsidRDefault="00C52DA3" w:rsidP="004F5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DIRECŢIA DE ASISTENŢĂ SOCIALĂ ALEXANDRIA</w:t>
      </w:r>
    </w:p>
    <w:p w:rsidR="00C52DA3" w:rsidRPr="001970DE" w:rsidRDefault="00C52DA3" w:rsidP="004F5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ar-SA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Str. Dunarii nr. 139, Alexandria</w:t>
      </w:r>
    </w:p>
    <w:p w:rsidR="001970DE" w:rsidRDefault="00C52DA3" w:rsidP="004F59A7">
      <w:pPr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1970DE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DE1EA32" wp14:editId="7EE250A2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23" cy="75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DA3" w:rsidRPr="001970DE" w:rsidRDefault="00C52DA3" w:rsidP="004F59A7">
      <w:pPr>
        <w:pBdr>
          <w:bottom w:val="single" w:sz="12" w:space="1" w:color="auto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52DA3" w:rsidRDefault="00C52DA3" w:rsidP="004F59A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Anex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ă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 la  dispozi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ț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ia</w:t>
      </w:r>
      <w:r w:rsidR="009131BC"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_______</w:t>
      </w:r>
      <w:r w:rsidR="00BB00D1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din </w:t>
      </w:r>
      <w:r w:rsidR="00EE4BFC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______</w:t>
      </w:r>
      <w:r w:rsidR="00445B66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.2023</w:t>
      </w:r>
    </w:p>
    <w:p w:rsidR="00355548" w:rsidRDefault="00355548" w:rsidP="004F59A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A21739" w:rsidRPr="001970DE" w:rsidRDefault="00A21739" w:rsidP="004F59A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52DA3" w:rsidRPr="001970DE" w:rsidRDefault="00C52DA3" w:rsidP="004F59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Alexandria, cu </w:t>
      </w:r>
      <w:proofErr w:type="spellStart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sediul</w:t>
      </w:r>
      <w:proofErr w:type="spellEnd"/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în</w:t>
      </w:r>
      <w:proofErr w:type="spellEnd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Alexandria, str.</w:t>
      </w:r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Dun</w:t>
      </w:r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ă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rii</w:t>
      </w:r>
      <w:proofErr w:type="spellEnd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 nr.</w:t>
      </w:r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139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A21739" w:rsidRPr="00A21739">
        <w:rPr>
          <w:rFonts w:ascii="Times New Roman" w:hAnsi="Times New Roman" w:cs="Times New Roman"/>
          <w:b/>
          <w:sz w:val="24"/>
          <w:szCs w:val="24"/>
        </w:rPr>
        <w:t>organizează</w:t>
      </w:r>
      <w:proofErr w:type="spellEnd"/>
      <w:r w:rsidR="00A21739" w:rsidRPr="00A21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1739" w:rsidRPr="00A21739">
        <w:rPr>
          <w:rFonts w:ascii="Times New Roman" w:hAnsi="Times New Roman" w:cs="Times New Roman"/>
          <w:b/>
          <w:sz w:val="24"/>
          <w:szCs w:val="24"/>
        </w:rPr>
        <w:t>potrivit</w:t>
      </w:r>
      <w:proofErr w:type="spellEnd"/>
      <w:r w:rsidR="00A21739" w:rsidRPr="00A21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O.U.G. nr. 57/2019 </w:t>
      </w:r>
      <w:proofErr w:type="spellStart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privind</w:t>
      </w:r>
      <w:proofErr w:type="spellEnd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Codul</w:t>
      </w:r>
      <w:proofErr w:type="spellEnd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administrativ</w:t>
      </w:r>
      <w:proofErr w:type="spellEnd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, cu </w:t>
      </w:r>
      <w:proofErr w:type="spellStart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completările</w:t>
      </w:r>
      <w:proofErr w:type="spellEnd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ulterioare</w:t>
      </w:r>
      <w:proofErr w:type="spellEnd"/>
      <w:r w:rsidR="00A21739" w:rsidRPr="00A21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21739" w:rsidRPr="00A2173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A21739" w:rsidRPr="00A21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1739" w:rsidRPr="00A21739">
        <w:rPr>
          <w:rFonts w:ascii="Times New Roman" w:hAnsi="Times New Roman" w:cs="Times New Roman"/>
          <w:b/>
          <w:sz w:val="24"/>
          <w:szCs w:val="24"/>
        </w:rPr>
        <w:t>desfășoară</w:t>
      </w:r>
      <w:proofErr w:type="spellEnd"/>
      <w:r w:rsidR="00A21739" w:rsidRPr="00A21739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A21739" w:rsidRPr="00A21739">
        <w:rPr>
          <w:rFonts w:ascii="Times New Roman" w:hAnsi="Times New Roman" w:cs="Times New Roman"/>
          <w:b/>
          <w:sz w:val="24"/>
          <w:szCs w:val="24"/>
        </w:rPr>
        <w:t>aplicarea</w:t>
      </w:r>
      <w:proofErr w:type="spellEnd"/>
      <w:r w:rsidR="00A21739" w:rsidRPr="00A21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1739" w:rsidRPr="00A21739">
        <w:rPr>
          <w:rFonts w:ascii="Times New Roman" w:hAnsi="Times New Roman" w:cs="Times New Roman"/>
          <w:b/>
          <w:sz w:val="24"/>
          <w:szCs w:val="24"/>
        </w:rPr>
        <w:t>corespunzătoare</w:t>
      </w:r>
      <w:proofErr w:type="spellEnd"/>
      <w:r w:rsidR="00A21739" w:rsidRPr="00A2173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A21739" w:rsidRPr="00A21739">
        <w:rPr>
          <w:rFonts w:ascii="Times New Roman" w:hAnsi="Times New Roman" w:cs="Times New Roman"/>
          <w:b/>
          <w:sz w:val="24"/>
          <w:szCs w:val="24"/>
        </w:rPr>
        <w:t>prevederilor</w:t>
      </w:r>
      <w:proofErr w:type="spellEnd"/>
      <w:r w:rsidR="00A21739" w:rsidRPr="00A21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H.G.</w:t>
      </w:r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nr. 611/2008, cu </w:t>
      </w:r>
      <w:proofErr w:type="spellStart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modificările</w:t>
      </w:r>
      <w:proofErr w:type="spellEnd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şi</w:t>
      </w:r>
      <w:proofErr w:type="spellEnd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completările</w:t>
      </w:r>
      <w:proofErr w:type="spellEnd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A21739" w:rsidRPr="00A21739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ulterioare</w:t>
      </w:r>
      <w:proofErr w:type="spellEnd"/>
      <w:r w:rsidR="00A21739" w:rsidRPr="00A21739">
        <w:rPr>
          <w:rStyle w:val="Emphasis"/>
          <w:rFonts w:ascii="Times New Roman" w:hAnsi="Times New Roman" w:cs="Times New Roman"/>
          <w:b/>
          <w:sz w:val="24"/>
          <w:szCs w:val="24"/>
        </w:rPr>
        <w:t>,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BB00D1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concurs de </w:t>
      </w:r>
      <w:proofErr w:type="spellStart"/>
      <w:r w:rsidR="00BB00D1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recrutare</w:t>
      </w:r>
      <w:proofErr w:type="spellEnd"/>
      <w:r w:rsidR="00355548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pentru</w:t>
      </w:r>
      <w:proofErr w:type="spellEnd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ocuparea</w:t>
      </w:r>
      <w:proofErr w:type="spellEnd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func</w:t>
      </w:r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ț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iei</w:t>
      </w:r>
      <w:proofErr w:type="spellEnd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publice</w:t>
      </w:r>
      <w:proofErr w:type="spellEnd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BB00D1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de </w:t>
      </w:r>
      <w:proofErr w:type="spellStart"/>
      <w:r w:rsidR="009D72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execuție</w:t>
      </w:r>
      <w:proofErr w:type="spellEnd"/>
      <w:r w:rsidR="00BB00D1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vacante</w:t>
      </w:r>
      <w:proofErr w:type="spellEnd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="009D72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consilier</w:t>
      </w:r>
      <w:proofErr w:type="spellEnd"/>
      <w:r w:rsidR="009131BC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9D72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clasa</w:t>
      </w:r>
      <w:proofErr w:type="spellEnd"/>
      <w:r w:rsidR="009D72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I, grad </w:t>
      </w:r>
      <w:proofErr w:type="spellStart"/>
      <w:r w:rsidR="006D2B1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profesional</w:t>
      </w:r>
      <w:proofErr w:type="spellEnd"/>
      <w:r w:rsidR="006D2B1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AF4E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superior</w:t>
      </w:r>
      <w:r w:rsidR="009D72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</w:t>
      </w:r>
      <w:r w:rsidR="00BB00D1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B00D1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în</w:t>
      </w:r>
      <w:proofErr w:type="spellEnd"/>
      <w:r w:rsidR="00BB00D1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B00D1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cadrul</w:t>
      </w:r>
      <w:proofErr w:type="spellEnd"/>
      <w:r w:rsidR="00BB00D1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Servi</w:t>
      </w:r>
      <w:r w:rsidR="00355548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</w:t>
      </w:r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iul</w:t>
      </w:r>
      <w:proofErr w:type="spellEnd"/>
      <w:r w:rsidR="001970DE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F4E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Buget</w:t>
      </w:r>
      <w:proofErr w:type="spellEnd"/>
      <w:r w:rsidR="00AF4E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AF4E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Salarizare</w:t>
      </w:r>
      <w:proofErr w:type="spellEnd"/>
      <w:r w:rsidR="00AF4E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AF4E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Achiziții</w:t>
      </w:r>
      <w:proofErr w:type="spellEnd"/>
      <w:r w:rsidR="00AF4E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F4E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Publice</w:t>
      </w:r>
      <w:proofErr w:type="spellEnd"/>
      <w:r w:rsidR="00AF4E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</w:t>
      </w:r>
      <w:r w:rsidR="009D72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9D72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Compartiment</w:t>
      </w:r>
      <w:proofErr w:type="spellEnd"/>
      <w:r w:rsidR="009D72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F4E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Buget</w:t>
      </w:r>
      <w:proofErr w:type="spellEnd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pe</w:t>
      </w:r>
      <w:proofErr w:type="spellEnd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perioadă</w:t>
      </w:r>
      <w:proofErr w:type="spellEnd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nedeterminată</w:t>
      </w:r>
      <w:proofErr w:type="spellEnd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program de </w:t>
      </w:r>
      <w:proofErr w:type="spellStart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lucru</w:t>
      </w:r>
      <w:proofErr w:type="spellEnd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8 ore/</w:t>
      </w:r>
      <w:proofErr w:type="spellStart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zi</w:t>
      </w:r>
      <w:proofErr w:type="spellEnd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 40 ore/</w:t>
      </w:r>
      <w:proofErr w:type="spellStart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săptămână</w:t>
      </w:r>
      <w:proofErr w:type="spellEnd"/>
      <w:r w:rsidR="00367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9131BC"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</w:t>
      </w:r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</w:t>
      </w:r>
      <w:proofErr w:type="spellEnd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data </w:t>
      </w:r>
      <w:proofErr w:type="spellStart"/>
      <w:r w:rsidRPr="00A217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de</w:t>
      </w:r>
      <w:proofErr w:type="spellEnd"/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D4098D" w:rsidRPr="00D4098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13</w:t>
      </w:r>
      <w:r w:rsidR="00445B66" w:rsidRPr="00D4098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.0</w:t>
      </w:r>
      <w:r w:rsidR="00D4098D" w:rsidRPr="00D4098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6</w:t>
      </w:r>
      <w:r w:rsidR="009131BC" w:rsidRPr="00D4098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.202</w:t>
      </w:r>
      <w:r w:rsidR="00445B66" w:rsidRPr="00D4098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</w:t>
      </w:r>
    </w:p>
    <w:p w:rsidR="00C52DA3" w:rsidRPr="001970DE" w:rsidRDefault="00C52DA3" w:rsidP="004F59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:rsidR="00C52DA3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</w:pPr>
      <w:proofErr w:type="spellStart"/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Condiţiile</w:t>
      </w:r>
      <w:proofErr w:type="spellEnd"/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generale</w:t>
      </w:r>
      <w:proofErr w:type="spellEnd"/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participare</w:t>
      </w:r>
      <w:proofErr w:type="spellEnd"/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la concurs:</w:t>
      </w:r>
    </w:p>
    <w:p w:rsidR="00A21739" w:rsidRPr="00A21739" w:rsidRDefault="00A21739" w:rsidP="004F59A7">
      <w:pPr>
        <w:pStyle w:val="ListParagraph"/>
        <w:numPr>
          <w:ilvl w:val="0"/>
          <w:numId w:val="31"/>
        </w:numPr>
        <w:suppressAutoHyphens/>
        <w:rPr>
          <w:sz w:val="24"/>
          <w:szCs w:val="24"/>
        </w:rPr>
      </w:pPr>
      <w:r w:rsidRPr="00A21739">
        <w:rPr>
          <w:sz w:val="24"/>
          <w:szCs w:val="24"/>
        </w:rPr>
        <w:t xml:space="preserve">are </w:t>
      </w:r>
      <w:proofErr w:type="spellStart"/>
      <w:r w:rsidRPr="00A21739">
        <w:rPr>
          <w:sz w:val="24"/>
          <w:szCs w:val="24"/>
        </w:rPr>
        <w:t>cetăţenia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română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şi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domiciliul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în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România</w:t>
      </w:r>
      <w:proofErr w:type="spellEnd"/>
      <w:r w:rsidRPr="00A21739">
        <w:rPr>
          <w:sz w:val="24"/>
          <w:szCs w:val="24"/>
        </w:rPr>
        <w:t>;  </w:t>
      </w:r>
    </w:p>
    <w:p w:rsidR="00A21739" w:rsidRPr="00A21739" w:rsidRDefault="00A21739" w:rsidP="004F59A7">
      <w:pPr>
        <w:pStyle w:val="ListParagraph"/>
        <w:numPr>
          <w:ilvl w:val="0"/>
          <w:numId w:val="31"/>
        </w:numPr>
        <w:suppressAutoHyphens/>
        <w:rPr>
          <w:sz w:val="24"/>
          <w:szCs w:val="24"/>
        </w:rPr>
      </w:pPr>
      <w:proofErr w:type="spellStart"/>
      <w:r w:rsidRPr="00A21739">
        <w:rPr>
          <w:sz w:val="24"/>
          <w:szCs w:val="24"/>
        </w:rPr>
        <w:t>cunoaşte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limba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română</w:t>
      </w:r>
      <w:proofErr w:type="spellEnd"/>
      <w:r w:rsidRPr="00A21739">
        <w:rPr>
          <w:sz w:val="24"/>
          <w:szCs w:val="24"/>
        </w:rPr>
        <w:t xml:space="preserve">, </w:t>
      </w:r>
      <w:proofErr w:type="spellStart"/>
      <w:r w:rsidRPr="00A21739">
        <w:rPr>
          <w:sz w:val="24"/>
          <w:szCs w:val="24"/>
        </w:rPr>
        <w:t>scris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şi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vorbit</w:t>
      </w:r>
      <w:proofErr w:type="spellEnd"/>
      <w:r w:rsidRPr="00A21739">
        <w:rPr>
          <w:sz w:val="24"/>
          <w:szCs w:val="24"/>
        </w:rPr>
        <w:t>;  </w:t>
      </w:r>
    </w:p>
    <w:p w:rsidR="00A21739" w:rsidRPr="00A21739" w:rsidRDefault="00A21739" w:rsidP="004F59A7">
      <w:pPr>
        <w:pStyle w:val="ListParagraph"/>
        <w:numPr>
          <w:ilvl w:val="0"/>
          <w:numId w:val="31"/>
        </w:numPr>
        <w:suppressAutoHyphens/>
        <w:rPr>
          <w:sz w:val="24"/>
          <w:szCs w:val="24"/>
        </w:rPr>
      </w:pPr>
      <w:r w:rsidRPr="00A21739">
        <w:rPr>
          <w:sz w:val="24"/>
          <w:szCs w:val="24"/>
        </w:rPr>
        <w:t xml:space="preserve">are </w:t>
      </w:r>
      <w:proofErr w:type="spellStart"/>
      <w:r w:rsidRPr="00A21739">
        <w:rPr>
          <w:sz w:val="24"/>
          <w:szCs w:val="24"/>
        </w:rPr>
        <w:t>vârsta</w:t>
      </w:r>
      <w:proofErr w:type="spellEnd"/>
      <w:r w:rsidRPr="00A21739">
        <w:rPr>
          <w:sz w:val="24"/>
          <w:szCs w:val="24"/>
        </w:rPr>
        <w:t xml:space="preserve"> de minimum 18 </w:t>
      </w:r>
      <w:proofErr w:type="spellStart"/>
      <w:r w:rsidRPr="00A21739">
        <w:rPr>
          <w:sz w:val="24"/>
          <w:szCs w:val="24"/>
        </w:rPr>
        <w:t>ani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împliniţi</w:t>
      </w:r>
      <w:proofErr w:type="spellEnd"/>
      <w:r w:rsidRPr="00A21739">
        <w:rPr>
          <w:sz w:val="24"/>
          <w:szCs w:val="24"/>
        </w:rPr>
        <w:t>;  </w:t>
      </w:r>
    </w:p>
    <w:p w:rsidR="00A21739" w:rsidRPr="00A21739" w:rsidRDefault="00A21739" w:rsidP="004F59A7">
      <w:pPr>
        <w:pStyle w:val="ListParagraph"/>
        <w:numPr>
          <w:ilvl w:val="0"/>
          <w:numId w:val="31"/>
        </w:numPr>
        <w:suppressAutoHyphens/>
        <w:rPr>
          <w:sz w:val="24"/>
          <w:szCs w:val="24"/>
        </w:rPr>
      </w:pPr>
      <w:r w:rsidRPr="00A21739">
        <w:rPr>
          <w:sz w:val="24"/>
          <w:szCs w:val="24"/>
        </w:rPr>
        <w:t xml:space="preserve">are capacitate </w:t>
      </w:r>
      <w:proofErr w:type="spellStart"/>
      <w:r w:rsidRPr="00A21739">
        <w:rPr>
          <w:sz w:val="24"/>
          <w:szCs w:val="24"/>
        </w:rPr>
        <w:t>deplină</w:t>
      </w:r>
      <w:proofErr w:type="spellEnd"/>
      <w:r w:rsidRPr="00A21739">
        <w:rPr>
          <w:sz w:val="24"/>
          <w:szCs w:val="24"/>
        </w:rPr>
        <w:t xml:space="preserve"> de </w:t>
      </w:r>
      <w:proofErr w:type="spellStart"/>
      <w:r w:rsidRPr="00A21739">
        <w:rPr>
          <w:sz w:val="24"/>
          <w:szCs w:val="24"/>
        </w:rPr>
        <w:t>exerciţiu</w:t>
      </w:r>
      <w:proofErr w:type="spellEnd"/>
      <w:r w:rsidRPr="00A21739">
        <w:rPr>
          <w:sz w:val="24"/>
          <w:szCs w:val="24"/>
        </w:rPr>
        <w:t>;  </w:t>
      </w:r>
    </w:p>
    <w:p w:rsidR="00A21739" w:rsidRPr="00A21739" w:rsidRDefault="00A21739" w:rsidP="004F59A7">
      <w:pPr>
        <w:pStyle w:val="ListParagraph"/>
        <w:numPr>
          <w:ilvl w:val="0"/>
          <w:numId w:val="31"/>
        </w:numPr>
        <w:suppressAutoHyphens/>
        <w:rPr>
          <w:sz w:val="24"/>
          <w:szCs w:val="24"/>
        </w:rPr>
      </w:pPr>
      <w:proofErr w:type="spellStart"/>
      <w:r w:rsidRPr="00A21739">
        <w:rPr>
          <w:sz w:val="24"/>
          <w:szCs w:val="24"/>
        </w:rPr>
        <w:t>este</w:t>
      </w:r>
      <w:proofErr w:type="spellEnd"/>
      <w:r w:rsidRPr="00A21739">
        <w:rPr>
          <w:sz w:val="24"/>
          <w:szCs w:val="24"/>
        </w:rPr>
        <w:t xml:space="preserve"> apt din </w:t>
      </w:r>
      <w:proofErr w:type="spellStart"/>
      <w:r w:rsidRPr="00A21739">
        <w:rPr>
          <w:sz w:val="24"/>
          <w:szCs w:val="24"/>
        </w:rPr>
        <w:t>punct</w:t>
      </w:r>
      <w:proofErr w:type="spellEnd"/>
      <w:r w:rsidRPr="00A21739">
        <w:rPr>
          <w:sz w:val="24"/>
          <w:szCs w:val="24"/>
        </w:rPr>
        <w:t xml:space="preserve"> de </w:t>
      </w:r>
      <w:proofErr w:type="spellStart"/>
      <w:r w:rsidRPr="00A21739">
        <w:rPr>
          <w:sz w:val="24"/>
          <w:szCs w:val="24"/>
        </w:rPr>
        <w:t>vedere</w:t>
      </w:r>
      <w:proofErr w:type="spellEnd"/>
      <w:r w:rsidRPr="00A21739">
        <w:rPr>
          <w:sz w:val="24"/>
          <w:szCs w:val="24"/>
        </w:rPr>
        <w:t xml:space="preserve"> medical </w:t>
      </w:r>
      <w:proofErr w:type="spellStart"/>
      <w:r w:rsidRPr="00A21739">
        <w:rPr>
          <w:sz w:val="24"/>
          <w:szCs w:val="24"/>
        </w:rPr>
        <w:t>să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exercite</w:t>
      </w:r>
      <w:proofErr w:type="spellEnd"/>
      <w:r w:rsidRPr="00A21739">
        <w:rPr>
          <w:sz w:val="24"/>
          <w:szCs w:val="24"/>
        </w:rPr>
        <w:t xml:space="preserve"> o </w:t>
      </w:r>
      <w:proofErr w:type="spellStart"/>
      <w:r w:rsidRPr="00A21739">
        <w:rPr>
          <w:sz w:val="24"/>
          <w:szCs w:val="24"/>
        </w:rPr>
        <w:t>funcţie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publică</w:t>
      </w:r>
      <w:proofErr w:type="spellEnd"/>
      <w:r w:rsidRPr="00A21739">
        <w:rPr>
          <w:sz w:val="24"/>
          <w:szCs w:val="24"/>
        </w:rPr>
        <w:t xml:space="preserve">. </w:t>
      </w:r>
      <w:proofErr w:type="spellStart"/>
      <w:r w:rsidRPr="00A21739">
        <w:rPr>
          <w:sz w:val="24"/>
          <w:szCs w:val="24"/>
        </w:rPr>
        <w:t>Atestarea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stării</w:t>
      </w:r>
      <w:proofErr w:type="spellEnd"/>
      <w:r w:rsidRPr="00A21739">
        <w:rPr>
          <w:sz w:val="24"/>
          <w:szCs w:val="24"/>
        </w:rPr>
        <w:t xml:space="preserve"> de </w:t>
      </w:r>
      <w:proofErr w:type="spellStart"/>
      <w:r w:rsidRPr="00A21739">
        <w:rPr>
          <w:sz w:val="24"/>
          <w:szCs w:val="24"/>
        </w:rPr>
        <w:t>sănătate</w:t>
      </w:r>
      <w:proofErr w:type="spellEnd"/>
      <w:r w:rsidRPr="00A21739">
        <w:rPr>
          <w:sz w:val="24"/>
          <w:szCs w:val="24"/>
        </w:rPr>
        <w:t xml:space="preserve"> se face </w:t>
      </w:r>
      <w:proofErr w:type="spellStart"/>
      <w:r w:rsidRPr="00A21739">
        <w:rPr>
          <w:sz w:val="24"/>
          <w:szCs w:val="24"/>
        </w:rPr>
        <w:t>pe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bază</w:t>
      </w:r>
      <w:proofErr w:type="spellEnd"/>
      <w:r w:rsidRPr="00A21739">
        <w:rPr>
          <w:sz w:val="24"/>
          <w:szCs w:val="24"/>
        </w:rPr>
        <w:t xml:space="preserve"> de </w:t>
      </w:r>
      <w:proofErr w:type="spellStart"/>
      <w:r w:rsidRPr="00A21739">
        <w:rPr>
          <w:sz w:val="24"/>
          <w:szCs w:val="24"/>
        </w:rPr>
        <w:t>examen</w:t>
      </w:r>
      <w:proofErr w:type="spellEnd"/>
      <w:r w:rsidRPr="00A21739">
        <w:rPr>
          <w:sz w:val="24"/>
          <w:szCs w:val="24"/>
        </w:rPr>
        <w:t xml:space="preserve"> medical de </w:t>
      </w:r>
      <w:proofErr w:type="spellStart"/>
      <w:r w:rsidRPr="00A21739">
        <w:rPr>
          <w:sz w:val="24"/>
          <w:szCs w:val="24"/>
        </w:rPr>
        <w:t>specialitate</w:t>
      </w:r>
      <w:proofErr w:type="spellEnd"/>
      <w:r w:rsidRPr="00A21739">
        <w:rPr>
          <w:sz w:val="24"/>
          <w:szCs w:val="24"/>
        </w:rPr>
        <w:t xml:space="preserve">, de </w:t>
      </w:r>
      <w:proofErr w:type="spellStart"/>
      <w:r w:rsidRPr="00A21739">
        <w:rPr>
          <w:sz w:val="24"/>
          <w:szCs w:val="24"/>
        </w:rPr>
        <w:t>către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medicul</w:t>
      </w:r>
      <w:proofErr w:type="spellEnd"/>
      <w:r w:rsidRPr="00A21739">
        <w:rPr>
          <w:sz w:val="24"/>
          <w:szCs w:val="24"/>
        </w:rPr>
        <w:t xml:space="preserve"> de </w:t>
      </w:r>
      <w:proofErr w:type="spellStart"/>
      <w:r w:rsidRPr="00A21739">
        <w:rPr>
          <w:sz w:val="24"/>
          <w:szCs w:val="24"/>
        </w:rPr>
        <w:t>familie</w:t>
      </w:r>
      <w:proofErr w:type="spellEnd"/>
      <w:r w:rsidRPr="00A21739">
        <w:rPr>
          <w:sz w:val="24"/>
          <w:szCs w:val="24"/>
        </w:rPr>
        <w:t>;</w:t>
      </w:r>
    </w:p>
    <w:p w:rsidR="00A21739" w:rsidRPr="00A21739" w:rsidRDefault="00A21739" w:rsidP="004F59A7">
      <w:pPr>
        <w:pStyle w:val="ListParagraph"/>
        <w:numPr>
          <w:ilvl w:val="0"/>
          <w:numId w:val="31"/>
        </w:numPr>
        <w:suppressAutoHyphens/>
        <w:rPr>
          <w:sz w:val="24"/>
          <w:szCs w:val="24"/>
        </w:rPr>
      </w:pPr>
      <w:proofErr w:type="spellStart"/>
      <w:r w:rsidRPr="00A21739">
        <w:rPr>
          <w:sz w:val="24"/>
          <w:szCs w:val="24"/>
        </w:rPr>
        <w:t>îndeplineşte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condiţiile</w:t>
      </w:r>
      <w:proofErr w:type="spellEnd"/>
      <w:r w:rsidRPr="00A21739">
        <w:rPr>
          <w:sz w:val="24"/>
          <w:szCs w:val="24"/>
        </w:rPr>
        <w:t xml:space="preserve"> de </w:t>
      </w:r>
      <w:proofErr w:type="spellStart"/>
      <w:r w:rsidRPr="00A21739">
        <w:rPr>
          <w:sz w:val="24"/>
          <w:szCs w:val="24"/>
        </w:rPr>
        <w:t>studii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şi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vechime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în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specialitate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prevăzute</w:t>
      </w:r>
      <w:proofErr w:type="spellEnd"/>
      <w:r w:rsidRPr="00A21739">
        <w:rPr>
          <w:sz w:val="24"/>
          <w:szCs w:val="24"/>
        </w:rPr>
        <w:t xml:space="preserve"> de </w:t>
      </w:r>
      <w:proofErr w:type="spellStart"/>
      <w:r w:rsidRPr="00A21739">
        <w:rPr>
          <w:sz w:val="24"/>
          <w:szCs w:val="24"/>
        </w:rPr>
        <w:t>lege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pentru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ocuparea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funcţiei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publice</w:t>
      </w:r>
      <w:proofErr w:type="spellEnd"/>
      <w:r w:rsidRPr="00A21739">
        <w:rPr>
          <w:sz w:val="24"/>
          <w:szCs w:val="24"/>
        </w:rPr>
        <w:t>;  </w:t>
      </w:r>
    </w:p>
    <w:p w:rsidR="00A21739" w:rsidRPr="00A21739" w:rsidRDefault="00A21739" w:rsidP="004F59A7">
      <w:pPr>
        <w:pStyle w:val="ListParagraph"/>
        <w:numPr>
          <w:ilvl w:val="0"/>
          <w:numId w:val="31"/>
        </w:numPr>
        <w:suppressAutoHyphens/>
        <w:rPr>
          <w:sz w:val="24"/>
          <w:szCs w:val="24"/>
        </w:rPr>
      </w:pPr>
      <w:proofErr w:type="spellStart"/>
      <w:r w:rsidRPr="00A21739">
        <w:rPr>
          <w:sz w:val="24"/>
          <w:szCs w:val="24"/>
        </w:rPr>
        <w:t>îndeplineşte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condiţiile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specifice</w:t>
      </w:r>
      <w:proofErr w:type="spellEnd"/>
      <w:r w:rsidRPr="00A21739">
        <w:rPr>
          <w:sz w:val="24"/>
          <w:szCs w:val="24"/>
        </w:rPr>
        <w:t xml:space="preserve">, conform </w:t>
      </w:r>
      <w:proofErr w:type="spellStart"/>
      <w:r w:rsidRPr="00A21739">
        <w:rPr>
          <w:sz w:val="24"/>
          <w:szCs w:val="24"/>
        </w:rPr>
        <w:t>fişei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postului</w:t>
      </w:r>
      <w:proofErr w:type="spellEnd"/>
      <w:r w:rsidRPr="00A21739">
        <w:rPr>
          <w:sz w:val="24"/>
          <w:szCs w:val="24"/>
        </w:rPr>
        <w:t xml:space="preserve">, </w:t>
      </w:r>
      <w:proofErr w:type="spellStart"/>
      <w:r w:rsidRPr="00A21739">
        <w:rPr>
          <w:sz w:val="24"/>
          <w:szCs w:val="24"/>
        </w:rPr>
        <w:t>pentru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ocuparea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funcţiei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publice</w:t>
      </w:r>
      <w:proofErr w:type="spellEnd"/>
      <w:r w:rsidRPr="00A21739">
        <w:rPr>
          <w:sz w:val="24"/>
          <w:szCs w:val="24"/>
        </w:rPr>
        <w:t>;  </w:t>
      </w:r>
    </w:p>
    <w:p w:rsidR="00A21739" w:rsidRPr="00A21739" w:rsidRDefault="00A21739" w:rsidP="004F59A7">
      <w:pPr>
        <w:pStyle w:val="ListParagraph"/>
        <w:numPr>
          <w:ilvl w:val="0"/>
          <w:numId w:val="31"/>
        </w:numPr>
        <w:suppressAutoHyphens/>
        <w:rPr>
          <w:sz w:val="24"/>
          <w:szCs w:val="24"/>
        </w:rPr>
      </w:pPr>
      <w:r w:rsidRPr="00A21739">
        <w:rPr>
          <w:sz w:val="24"/>
          <w:szCs w:val="24"/>
        </w:rPr>
        <w:t xml:space="preserve">nu a </w:t>
      </w:r>
      <w:proofErr w:type="spellStart"/>
      <w:r w:rsidRPr="00A21739">
        <w:rPr>
          <w:sz w:val="24"/>
          <w:szCs w:val="24"/>
        </w:rPr>
        <w:t>fost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condamnată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pentru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săvârşirea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unei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infracţiuni</w:t>
      </w:r>
      <w:proofErr w:type="spellEnd"/>
      <w:r w:rsidRPr="00A21739">
        <w:rPr>
          <w:sz w:val="24"/>
          <w:szCs w:val="24"/>
        </w:rPr>
        <w:t xml:space="preserve"> contra </w:t>
      </w:r>
      <w:proofErr w:type="spellStart"/>
      <w:r w:rsidRPr="00A21739">
        <w:rPr>
          <w:sz w:val="24"/>
          <w:szCs w:val="24"/>
        </w:rPr>
        <w:t>umanităţii</w:t>
      </w:r>
      <w:proofErr w:type="spellEnd"/>
      <w:r w:rsidRPr="00A21739">
        <w:rPr>
          <w:sz w:val="24"/>
          <w:szCs w:val="24"/>
        </w:rPr>
        <w:t xml:space="preserve">, contra </w:t>
      </w:r>
      <w:proofErr w:type="spellStart"/>
      <w:r w:rsidRPr="00A21739">
        <w:rPr>
          <w:sz w:val="24"/>
          <w:szCs w:val="24"/>
        </w:rPr>
        <w:t>statului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sau</w:t>
      </w:r>
      <w:proofErr w:type="spellEnd"/>
      <w:r w:rsidRPr="00A21739">
        <w:rPr>
          <w:sz w:val="24"/>
          <w:szCs w:val="24"/>
        </w:rPr>
        <w:t xml:space="preserve"> contra </w:t>
      </w:r>
      <w:proofErr w:type="spellStart"/>
      <w:r w:rsidRPr="00A21739">
        <w:rPr>
          <w:sz w:val="24"/>
          <w:szCs w:val="24"/>
        </w:rPr>
        <w:t>autorităţii</w:t>
      </w:r>
      <w:proofErr w:type="spellEnd"/>
      <w:r w:rsidRPr="00A21739">
        <w:rPr>
          <w:sz w:val="24"/>
          <w:szCs w:val="24"/>
        </w:rPr>
        <w:t xml:space="preserve">, </w:t>
      </w:r>
      <w:proofErr w:type="spellStart"/>
      <w:r w:rsidRPr="00A21739">
        <w:rPr>
          <w:sz w:val="24"/>
          <w:szCs w:val="24"/>
        </w:rPr>
        <w:t>infracţiuni</w:t>
      </w:r>
      <w:proofErr w:type="spellEnd"/>
      <w:r w:rsidRPr="00A21739">
        <w:rPr>
          <w:sz w:val="24"/>
          <w:szCs w:val="24"/>
        </w:rPr>
        <w:t xml:space="preserve"> de </w:t>
      </w:r>
      <w:proofErr w:type="spellStart"/>
      <w:r w:rsidRPr="00A21739">
        <w:rPr>
          <w:sz w:val="24"/>
          <w:szCs w:val="24"/>
        </w:rPr>
        <w:t>corupţie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sau</w:t>
      </w:r>
      <w:proofErr w:type="spellEnd"/>
      <w:r w:rsidRPr="00A21739">
        <w:rPr>
          <w:sz w:val="24"/>
          <w:szCs w:val="24"/>
        </w:rPr>
        <w:t xml:space="preserve"> de </w:t>
      </w:r>
      <w:proofErr w:type="spellStart"/>
      <w:r w:rsidRPr="00A21739">
        <w:rPr>
          <w:sz w:val="24"/>
          <w:szCs w:val="24"/>
        </w:rPr>
        <w:t>serviciu</w:t>
      </w:r>
      <w:proofErr w:type="spellEnd"/>
      <w:r w:rsidRPr="00A21739">
        <w:rPr>
          <w:sz w:val="24"/>
          <w:szCs w:val="24"/>
        </w:rPr>
        <w:t xml:space="preserve">, </w:t>
      </w:r>
      <w:proofErr w:type="spellStart"/>
      <w:r w:rsidRPr="00A21739">
        <w:rPr>
          <w:sz w:val="24"/>
          <w:szCs w:val="24"/>
        </w:rPr>
        <w:t>infracţiuni</w:t>
      </w:r>
      <w:proofErr w:type="spellEnd"/>
      <w:r w:rsidRPr="00A21739">
        <w:rPr>
          <w:sz w:val="24"/>
          <w:szCs w:val="24"/>
        </w:rPr>
        <w:t xml:space="preserve"> care </w:t>
      </w:r>
      <w:proofErr w:type="spellStart"/>
      <w:r w:rsidRPr="00A21739">
        <w:rPr>
          <w:sz w:val="24"/>
          <w:szCs w:val="24"/>
        </w:rPr>
        <w:t>împiedică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înfăptuirea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justiţiei</w:t>
      </w:r>
      <w:proofErr w:type="spellEnd"/>
      <w:r w:rsidRPr="00A21739">
        <w:rPr>
          <w:sz w:val="24"/>
          <w:szCs w:val="24"/>
        </w:rPr>
        <w:t xml:space="preserve">, </w:t>
      </w:r>
      <w:proofErr w:type="spellStart"/>
      <w:r w:rsidRPr="00A21739">
        <w:rPr>
          <w:sz w:val="24"/>
          <w:szCs w:val="24"/>
        </w:rPr>
        <w:t>infracţiuni</w:t>
      </w:r>
      <w:proofErr w:type="spellEnd"/>
      <w:r w:rsidRPr="00A21739">
        <w:rPr>
          <w:sz w:val="24"/>
          <w:szCs w:val="24"/>
        </w:rPr>
        <w:t xml:space="preserve"> de </w:t>
      </w:r>
      <w:proofErr w:type="spellStart"/>
      <w:r w:rsidRPr="00A21739">
        <w:rPr>
          <w:sz w:val="24"/>
          <w:szCs w:val="24"/>
        </w:rPr>
        <w:t>fals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ori</w:t>
      </w:r>
      <w:proofErr w:type="spellEnd"/>
      <w:r w:rsidRPr="00A21739">
        <w:rPr>
          <w:sz w:val="24"/>
          <w:szCs w:val="24"/>
        </w:rPr>
        <w:t xml:space="preserve"> a </w:t>
      </w:r>
      <w:proofErr w:type="spellStart"/>
      <w:r w:rsidRPr="00A21739">
        <w:rPr>
          <w:sz w:val="24"/>
          <w:szCs w:val="24"/>
        </w:rPr>
        <w:t>unei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infracţiuni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săvârşite</w:t>
      </w:r>
      <w:proofErr w:type="spellEnd"/>
      <w:r w:rsidRPr="00A21739">
        <w:rPr>
          <w:sz w:val="24"/>
          <w:szCs w:val="24"/>
        </w:rPr>
        <w:t xml:space="preserve"> cu </w:t>
      </w:r>
      <w:proofErr w:type="spellStart"/>
      <w:r w:rsidRPr="00A21739">
        <w:rPr>
          <w:sz w:val="24"/>
          <w:szCs w:val="24"/>
        </w:rPr>
        <w:t>intenţie</w:t>
      </w:r>
      <w:proofErr w:type="spellEnd"/>
      <w:r w:rsidRPr="00A21739">
        <w:rPr>
          <w:sz w:val="24"/>
          <w:szCs w:val="24"/>
        </w:rPr>
        <w:t xml:space="preserve"> care </w:t>
      </w:r>
      <w:proofErr w:type="spellStart"/>
      <w:r w:rsidRPr="00A21739">
        <w:rPr>
          <w:sz w:val="24"/>
          <w:szCs w:val="24"/>
        </w:rPr>
        <w:t>ar</w:t>
      </w:r>
      <w:proofErr w:type="spellEnd"/>
      <w:r w:rsidRPr="00A21739">
        <w:rPr>
          <w:sz w:val="24"/>
          <w:szCs w:val="24"/>
        </w:rPr>
        <w:t xml:space="preserve"> face-o </w:t>
      </w:r>
      <w:proofErr w:type="spellStart"/>
      <w:r w:rsidRPr="00A21739">
        <w:rPr>
          <w:sz w:val="24"/>
          <w:szCs w:val="24"/>
        </w:rPr>
        <w:t>incompatibilă</w:t>
      </w:r>
      <w:proofErr w:type="spellEnd"/>
      <w:r w:rsidRPr="00A21739">
        <w:rPr>
          <w:sz w:val="24"/>
          <w:szCs w:val="24"/>
        </w:rPr>
        <w:t xml:space="preserve"> cu </w:t>
      </w:r>
      <w:proofErr w:type="spellStart"/>
      <w:r w:rsidRPr="00A21739">
        <w:rPr>
          <w:sz w:val="24"/>
          <w:szCs w:val="24"/>
        </w:rPr>
        <w:t>exercitarea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funcţiei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publice</w:t>
      </w:r>
      <w:proofErr w:type="spellEnd"/>
      <w:r w:rsidRPr="00A21739">
        <w:rPr>
          <w:sz w:val="24"/>
          <w:szCs w:val="24"/>
        </w:rPr>
        <w:t xml:space="preserve">, cu </w:t>
      </w:r>
      <w:proofErr w:type="spellStart"/>
      <w:r w:rsidRPr="00A21739">
        <w:rPr>
          <w:sz w:val="24"/>
          <w:szCs w:val="24"/>
        </w:rPr>
        <w:t>excepţia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situaţiei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în</w:t>
      </w:r>
      <w:proofErr w:type="spellEnd"/>
      <w:r w:rsidRPr="00A21739">
        <w:rPr>
          <w:sz w:val="24"/>
          <w:szCs w:val="24"/>
        </w:rPr>
        <w:t xml:space="preserve"> care a </w:t>
      </w:r>
      <w:proofErr w:type="spellStart"/>
      <w:r w:rsidRPr="00A21739">
        <w:rPr>
          <w:sz w:val="24"/>
          <w:szCs w:val="24"/>
        </w:rPr>
        <w:t>intervenit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reabilitarea</w:t>
      </w:r>
      <w:proofErr w:type="spellEnd"/>
      <w:r w:rsidRPr="00A21739">
        <w:rPr>
          <w:sz w:val="24"/>
          <w:szCs w:val="24"/>
        </w:rPr>
        <w:t xml:space="preserve">, </w:t>
      </w:r>
      <w:proofErr w:type="spellStart"/>
      <w:r w:rsidRPr="00A21739">
        <w:rPr>
          <w:sz w:val="24"/>
          <w:szCs w:val="24"/>
        </w:rPr>
        <w:t>amnistia</w:t>
      </w:r>
      <w:proofErr w:type="spellEnd"/>
      <w:r w:rsidRPr="00A21739">
        <w:rPr>
          <w:sz w:val="24"/>
          <w:szCs w:val="24"/>
        </w:rPr>
        <w:t xml:space="preserve"> post-</w:t>
      </w:r>
      <w:proofErr w:type="spellStart"/>
      <w:r w:rsidRPr="00A21739">
        <w:rPr>
          <w:sz w:val="24"/>
          <w:szCs w:val="24"/>
        </w:rPr>
        <w:t>condamnatorie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sau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dezincriminarea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faptei</w:t>
      </w:r>
      <w:proofErr w:type="spellEnd"/>
      <w:r w:rsidRPr="00A21739">
        <w:rPr>
          <w:sz w:val="24"/>
          <w:szCs w:val="24"/>
        </w:rPr>
        <w:t>;  </w:t>
      </w:r>
    </w:p>
    <w:p w:rsidR="00A21739" w:rsidRPr="00A21739" w:rsidRDefault="00A21739" w:rsidP="004F59A7">
      <w:pPr>
        <w:pStyle w:val="ListParagraph"/>
        <w:numPr>
          <w:ilvl w:val="0"/>
          <w:numId w:val="31"/>
        </w:numPr>
        <w:suppressAutoHyphens/>
        <w:rPr>
          <w:sz w:val="24"/>
          <w:szCs w:val="24"/>
        </w:rPr>
      </w:pPr>
      <w:r w:rsidRPr="00A21739">
        <w:rPr>
          <w:sz w:val="24"/>
          <w:szCs w:val="24"/>
        </w:rPr>
        <w:t xml:space="preserve">nu le-a </w:t>
      </w:r>
      <w:proofErr w:type="spellStart"/>
      <w:r w:rsidRPr="00A21739">
        <w:rPr>
          <w:sz w:val="24"/>
          <w:szCs w:val="24"/>
        </w:rPr>
        <w:t>fost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interzis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dreptul</w:t>
      </w:r>
      <w:proofErr w:type="spellEnd"/>
      <w:r w:rsidRPr="00A21739">
        <w:rPr>
          <w:sz w:val="24"/>
          <w:szCs w:val="24"/>
        </w:rPr>
        <w:t xml:space="preserve"> de a </w:t>
      </w:r>
      <w:proofErr w:type="spellStart"/>
      <w:r w:rsidRPr="00A21739">
        <w:rPr>
          <w:sz w:val="24"/>
          <w:szCs w:val="24"/>
        </w:rPr>
        <w:t>ocupa</w:t>
      </w:r>
      <w:proofErr w:type="spellEnd"/>
      <w:r w:rsidRPr="00A21739">
        <w:rPr>
          <w:sz w:val="24"/>
          <w:szCs w:val="24"/>
        </w:rPr>
        <w:t xml:space="preserve"> o </w:t>
      </w:r>
      <w:proofErr w:type="spellStart"/>
      <w:r w:rsidRPr="00A21739">
        <w:rPr>
          <w:sz w:val="24"/>
          <w:szCs w:val="24"/>
        </w:rPr>
        <w:t>funcţie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publică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sau</w:t>
      </w:r>
      <w:proofErr w:type="spellEnd"/>
      <w:r w:rsidRPr="00A21739">
        <w:rPr>
          <w:sz w:val="24"/>
          <w:szCs w:val="24"/>
        </w:rPr>
        <w:t xml:space="preserve"> de a </w:t>
      </w:r>
      <w:proofErr w:type="spellStart"/>
      <w:r w:rsidRPr="00A21739">
        <w:rPr>
          <w:sz w:val="24"/>
          <w:szCs w:val="24"/>
        </w:rPr>
        <w:t>exercita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profesia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ori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activitatea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în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executarea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căreia</w:t>
      </w:r>
      <w:proofErr w:type="spellEnd"/>
      <w:r w:rsidRPr="00A21739">
        <w:rPr>
          <w:sz w:val="24"/>
          <w:szCs w:val="24"/>
        </w:rPr>
        <w:t xml:space="preserve"> a </w:t>
      </w:r>
      <w:proofErr w:type="spellStart"/>
      <w:r w:rsidRPr="00A21739">
        <w:rPr>
          <w:sz w:val="24"/>
          <w:szCs w:val="24"/>
        </w:rPr>
        <w:t>săvârşit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fapta</w:t>
      </w:r>
      <w:proofErr w:type="spellEnd"/>
      <w:r w:rsidRPr="00A21739">
        <w:rPr>
          <w:sz w:val="24"/>
          <w:szCs w:val="24"/>
        </w:rPr>
        <w:t xml:space="preserve">, </w:t>
      </w:r>
      <w:proofErr w:type="spellStart"/>
      <w:r w:rsidRPr="00A21739">
        <w:rPr>
          <w:sz w:val="24"/>
          <w:szCs w:val="24"/>
        </w:rPr>
        <w:t>prin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hotărâre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judecătorească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definitivă</w:t>
      </w:r>
      <w:proofErr w:type="spellEnd"/>
      <w:r w:rsidRPr="00A21739">
        <w:rPr>
          <w:sz w:val="24"/>
          <w:szCs w:val="24"/>
        </w:rPr>
        <w:t xml:space="preserve">, </w:t>
      </w:r>
      <w:proofErr w:type="spellStart"/>
      <w:r w:rsidRPr="00A21739">
        <w:rPr>
          <w:sz w:val="24"/>
          <w:szCs w:val="24"/>
        </w:rPr>
        <w:t>în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condiţiile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legii</w:t>
      </w:r>
      <w:proofErr w:type="spellEnd"/>
      <w:r w:rsidRPr="00A21739">
        <w:rPr>
          <w:sz w:val="24"/>
          <w:szCs w:val="24"/>
        </w:rPr>
        <w:t>;  </w:t>
      </w:r>
    </w:p>
    <w:p w:rsidR="00A21739" w:rsidRPr="00A21739" w:rsidRDefault="00A21739" w:rsidP="004F59A7">
      <w:pPr>
        <w:pStyle w:val="ListParagraph"/>
        <w:numPr>
          <w:ilvl w:val="0"/>
          <w:numId w:val="31"/>
        </w:numPr>
        <w:suppressAutoHyphens/>
        <w:rPr>
          <w:sz w:val="24"/>
          <w:szCs w:val="24"/>
        </w:rPr>
      </w:pPr>
      <w:r w:rsidRPr="00A21739">
        <w:rPr>
          <w:sz w:val="24"/>
          <w:szCs w:val="24"/>
        </w:rPr>
        <w:t xml:space="preserve">nu a </w:t>
      </w:r>
      <w:proofErr w:type="spellStart"/>
      <w:r w:rsidRPr="00A21739">
        <w:rPr>
          <w:sz w:val="24"/>
          <w:szCs w:val="24"/>
        </w:rPr>
        <w:t>fost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destituită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dintr</w:t>
      </w:r>
      <w:proofErr w:type="spellEnd"/>
      <w:r w:rsidRPr="00A21739">
        <w:rPr>
          <w:sz w:val="24"/>
          <w:szCs w:val="24"/>
        </w:rPr>
        <w:t xml:space="preserve">-o </w:t>
      </w:r>
      <w:proofErr w:type="spellStart"/>
      <w:r w:rsidRPr="00A21739">
        <w:rPr>
          <w:sz w:val="24"/>
          <w:szCs w:val="24"/>
        </w:rPr>
        <w:t>funcţie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publică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sau</w:t>
      </w:r>
      <w:proofErr w:type="spellEnd"/>
      <w:r w:rsidRPr="00A21739">
        <w:rPr>
          <w:sz w:val="24"/>
          <w:szCs w:val="24"/>
        </w:rPr>
        <w:t xml:space="preserve"> nu i-a </w:t>
      </w:r>
      <w:proofErr w:type="spellStart"/>
      <w:r w:rsidRPr="00A21739">
        <w:rPr>
          <w:sz w:val="24"/>
          <w:szCs w:val="24"/>
        </w:rPr>
        <w:t>încetat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contractul</w:t>
      </w:r>
      <w:proofErr w:type="spellEnd"/>
      <w:r w:rsidRPr="00A21739">
        <w:rPr>
          <w:sz w:val="24"/>
          <w:szCs w:val="24"/>
        </w:rPr>
        <w:t xml:space="preserve"> individual de </w:t>
      </w:r>
      <w:proofErr w:type="spellStart"/>
      <w:r w:rsidRPr="00A21739">
        <w:rPr>
          <w:sz w:val="24"/>
          <w:szCs w:val="24"/>
        </w:rPr>
        <w:t>muncă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pentru</w:t>
      </w:r>
      <w:proofErr w:type="spellEnd"/>
      <w:r w:rsidRPr="00A21739">
        <w:rPr>
          <w:sz w:val="24"/>
          <w:szCs w:val="24"/>
        </w:rPr>
        <w:t xml:space="preserve"> motive </w:t>
      </w:r>
      <w:proofErr w:type="spellStart"/>
      <w:r w:rsidRPr="00A21739">
        <w:rPr>
          <w:sz w:val="24"/>
          <w:szCs w:val="24"/>
        </w:rPr>
        <w:t>disciplinare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în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ultimii</w:t>
      </w:r>
      <w:proofErr w:type="spellEnd"/>
      <w:r w:rsidRPr="00A21739">
        <w:rPr>
          <w:sz w:val="24"/>
          <w:szCs w:val="24"/>
        </w:rPr>
        <w:t xml:space="preserve"> 3 </w:t>
      </w:r>
      <w:proofErr w:type="spellStart"/>
      <w:r w:rsidRPr="00A21739">
        <w:rPr>
          <w:sz w:val="24"/>
          <w:szCs w:val="24"/>
        </w:rPr>
        <w:t>ani</w:t>
      </w:r>
      <w:proofErr w:type="spellEnd"/>
      <w:r w:rsidRPr="00A21739">
        <w:rPr>
          <w:sz w:val="24"/>
          <w:szCs w:val="24"/>
        </w:rPr>
        <w:t>;  </w:t>
      </w:r>
    </w:p>
    <w:p w:rsidR="00A21739" w:rsidRPr="00A21739" w:rsidRDefault="00A21739" w:rsidP="004F59A7">
      <w:pPr>
        <w:pStyle w:val="ListParagraph"/>
        <w:numPr>
          <w:ilvl w:val="0"/>
          <w:numId w:val="31"/>
        </w:numPr>
        <w:suppressAutoHyphens/>
        <w:rPr>
          <w:rFonts w:eastAsia="Times New Roman"/>
          <w:sz w:val="24"/>
          <w:szCs w:val="24"/>
          <w:u w:val="single"/>
          <w:lang w:val="en-GB" w:eastAsia="en-GB"/>
        </w:rPr>
      </w:pPr>
      <w:r w:rsidRPr="00A21739">
        <w:rPr>
          <w:sz w:val="24"/>
          <w:szCs w:val="24"/>
        </w:rPr>
        <w:t xml:space="preserve">nu a </w:t>
      </w:r>
      <w:proofErr w:type="spellStart"/>
      <w:r w:rsidRPr="00A21739">
        <w:rPr>
          <w:sz w:val="24"/>
          <w:szCs w:val="24"/>
        </w:rPr>
        <w:t>fost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lucrător</w:t>
      </w:r>
      <w:proofErr w:type="spellEnd"/>
      <w:r w:rsidRPr="00A21739">
        <w:rPr>
          <w:sz w:val="24"/>
          <w:szCs w:val="24"/>
        </w:rPr>
        <w:t xml:space="preserve"> al </w:t>
      </w:r>
      <w:proofErr w:type="spellStart"/>
      <w:r w:rsidRPr="00A21739">
        <w:rPr>
          <w:sz w:val="24"/>
          <w:szCs w:val="24"/>
        </w:rPr>
        <w:t>Securităţii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sau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colaborator</w:t>
      </w:r>
      <w:proofErr w:type="spellEnd"/>
      <w:r w:rsidRPr="00A21739">
        <w:rPr>
          <w:sz w:val="24"/>
          <w:szCs w:val="24"/>
        </w:rPr>
        <w:t xml:space="preserve"> al </w:t>
      </w:r>
      <w:proofErr w:type="spellStart"/>
      <w:r w:rsidRPr="00A21739">
        <w:rPr>
          <w:sz w:val="24"/>
          <w:szCs w:val="24"/>
        </w:rPr>
        <w:t>acesteia</w:t>
      </w:r>
      <w:proofErr w:type="spellEnd"/>
      <w:r w:rsidRPr="00A21739">
        <w:rPr>
          <w:sz w:val="24"/>
          <w:szCs w:val="24"/>
        </w:rPr>
        <w:t xml:space="preserve">, </w:t>
      </w:r>
      <w:proofErr w:type="spellStart"/>
      <w:r w:rsidRPr="00A21739">
        <w:rPr>
          <w:sz w:val="24"/>
          <w:szCs w:val="24"/>
        </w:rPr>
        <w:t>în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condiţiile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prevăzute</w:t>
      </w:r>
      <w:proofErr w:type="spellEnd"/>
      <w:r w:rsidRPr="00A21739">
        <w:rPr>
          <w:sz w:val="24"/>
          <w:szCs w:val="24"/>
        </w:rPr>
        <w:t xml:space="preserve"> de </w:t>
      </w:r>
      <w:proofErr w:type="spellStart"/>
      <w:r w:rsidRPr="00A21739">
        <w:rPr>
          <w:sz w:val="24"/>
          <w:szCs w:val="24"/>
        </w:rPr>
        <w:t>legislaţia</w:t>
      </w:r>
      <w:proofErr w:type="spellEnd"/>
      <w:r w:rsidRPr="00A21739">
        <w:rPr>
          <w:sz w:val="24"/>
          <w:szCs w:val="24"/>
        </w:rPr>
        <w:t xml:space="preserve"> </w:t>
      </w:r>
      <w:proofErr w:type="spellStart"/>
      <w:r w:rsidRPr="00A21739">
        <w:rPr>
          <w:sz w:val="24"/>
          <w:szCs w:val="24"/>
        </w:rPr>
        <w:t>specifică</w:t>
      </w:r>
      <w:proofErr w:type="spellEnd"/>
      <w:r w:rsidRPr="00A21739">
        <w:rPr>
          <w:sz w:val="24"/>
          <w:szCs w:val="24"/>
        </w:rPr>
        <w:t>.  </w:t>
      </w:r>
    </w:p>
    <w:p w:rsidR="00A21739" w:rsidRDefault="00A21739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it-IT" w:eastAsia="en-GB"/>
        </w:rPr>
      </w:pP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GB"/>
        </w:rPr>
      </w:pPr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it-IT" w:eastAsia="en-GB"/>
        </w:rPr>
        <w:t>Condiţii specifice de participare la concurs:</w:t>
      </w:r>
    </w:p>
    <w:p w:rsidR="00355548" w:rsidRDefault="001970DE" w:rsidP="004F59A7">
      <w:pPr>
        <w:numPr>
          <w:ilvl w:val="0"/>
          <w:numId w:val="24"/>
        </w:numPr>
        <w:tabs>
          <w:tab w:val="clear" w:pos="900"/>
          <w:tab w:val="num" w:pos="851"/>
        </w:tabs>
        <w:autoSpaceDE w:val="0"/>
        <w:autoSpaceDN w:val="0"/>
        <w:adjustRightInd w:val="0"/>
        <w:spacing w:after="0" w:line="240" w:lineRule="auto"/>
        <w:ind w:hanging="4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absolvite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diploma de </w:t>
      </w: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echivalentă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45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1739" w:rsidRPr="00D4098D">
        <w:rPr>
          <w:rFonts w:ascii="Times New Roman" w:hAnsi="Times New Roman" w:cs="Times New Roman"/>
          <w:sz w:val="24"/>
          <w:szCs w:val="24"/>
        </w:rPr>
        <w:t>ș</w:t>
      </w:r>
      <w:r w:rsidRPr="00D4098D">
        <w:rPr>
          <w:rFonts w:ascii="Times New Roman" w:hAnsi="Times New Roman" w:cs="Times New Roman"/>
          <w:sz w:val="24"/>
          <w:szCs w:val="24"/>
        </w:rPr>
        <w:t>tiințe</w:t>
      </w:r>
      <w:proofErr w:type="spellEnd"/>
      <w:r w:rsidRPr="00D40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98D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4EF6" w:rsidRPr="001970DE" w:rsidRDefault="00AF4EF6" w:rsidP="00AF4EF6">
      <w:pPr>
        <w:numPr>
          <w:ilvl w:val="0"/>
          <w:numId w:val="24"/>
        </w:numPr>
        <w:tabs>
          <w:tab w:val="clear" w:pos="900"/>
          <w:tab w:val="num" w:pos="851"/>
        </w:tabs>
        <w:autoSpaceDE w:val="0"/>
        <w:autoSpaceDN w:val="0"/>
        <w:adjustRightInd w:val="0"/>
        <w:spacing w:after="0" w:line="240" w:lineRule="auto"/>
        <w:ind w:hanging="4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vechime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specialitatea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necesare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minimum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Pr="001970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63A9" w:rsidRPr="00A21739" w:rsidRDefault="00253C2A" w:rsidP="004F5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73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C4A1A" w:rsidRPr="00A21739">
        <w:rPr>
          <w:rFonts w:ascii="Times New Roman" w:hAnsi="Times New Roman" w:cs="Times New Roman"/>
          <w:sz w:val="24"/>
          <w:szCs w:val="24"/>
        </w:rPr>
        <w:t>S</w:t>
      </w:r>
      <w:r w:rsidR="001B67A5" w:rsidRPr="00A21739">
        <w:rPr>
          <w:rFonts w:ascii="Times New Roman" w:hAnsi="Times New Roman" w:cs="Times New Roman"/>
          <w:sz w:val="24"/>
          <w:szCs w:val="24"/>
        </w:rPr>
        <w:t>alariul</w:t>
      </w:r>
      <w:proofErr w:type="spellEnd"/>
      <w:r w:rsidR="001B67A5" w:rsidRPr="00A21739">
        <w:rPr>
          <w:rFonts w:ascii="Times New Roman" w:hAnsi="Times New Roman" w:cs="Times New Roman"/>
          <w:sz w:val="24"/>
          <w:szCs w:val="24"/>
        </w:rPr>
        <w:t xml:space="preserve"> </w:t>
      </w:r>
      <w:r w:rsidR="00A21739" w:rsidRPr="00A21739">
        <w:rPr>
          <w:rFonts w:ascii="Times New Roman" w:hAnsi="Times New Roman" w:cs="Times New Roman"/>
          <w:sz w:val="24"/>
          <w:szCs w:val="24"/>
        </w:rPr>
        <w:t xml:space="preserve">brut </w:t>
      </w:r>
      <w:r w:rsidR="009D72F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D72FD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1B67A5" w:rsidRPr="00A2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A5" w:rsidRPr="00A2173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B67A5" w:rsidRPr="00A2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A5" w:rsidRPr="00A21739">
        <w:rPr>
          <w:rFonts w:ascii="Times New Roman" w:hAnsi="Times New Roman" w:cs="Times New Roman"/>
          <w:sz w:val="24"/>
          <w:szCs w:val="24"/>
        </w:rPr>
        <w:t>func</w:t>
      </w:r>
      <w:r w:rsidR="00A21739" w:rsidRPr="00A21739">
        <w:rPr>
          <w:rFonts w:ascii="Times New Roman" w:hAnsi="Times New Roman" w:cs="Times New Roman"/>
          <w:sz w:val="24"/>
          <w:szCs w:val="24"/>
        </w:rPr>
        <w:t>ț</w:t>
      </w:r>
      <w:r w:rsidR="001B67A5" w:rsidRPr="00A2173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1B67A5" w:rsidRPr="00A2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A5" w:rsidRPr="00A21739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1B67A5" w:rsidRPr="00A21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72FD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9D7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2FD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9D72FD">
        <w:rPr>
          <w:rFonts w:ascii="Times New Roman" w:hAnsi="Times New Roman" w:cs="Times New Roman"/>
          <w:sz w:val="24"/>
          <w:szCs w:val="24"/>
        </w:rPr>
        <w:t xml:space="preserve"> I, grad </w:t>
      </w:r>
      <w:r w:rsidR="00EE4BFC">
        <w:rPr>
          <w:rFonts w:ascii="Times New Roman" w:hAnsi="Times New Roman" w:cs="Times New Roman"/>
          <w:sz w:val="24"/>
          <w:szCs w:val="24"/>
        </w:rPr>
        <w:t>debutant</w:t>
      </w:r>
      <w:r w:rsidR="001B67A5" w:rsidRPr="00A2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A5" w:rsidRPr="00A2173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B67A5" w:rsidRPr="00A21739">
        <w:rPr>
          <w:rFonts w:ascii="Times New Roman" w:hAnsi="Times New Roman" w:cs="Times New Roman"/>
          <w:sz w:val="24"/>
          <w:szCs w:val="24"/>
        </w:rPr>
        <w:t xml:space="preserve"> de </w:t>
      </w:r>
      <w:r w:rsidR="00AF4EF6">
        <w:rPr>
          <w:rFonts w:ascii="Times New Roman" w:hAnsi="Times New Roman" w:cs="Times New Roman"/>
          <w:sz w:val="24"/>
          <w:szCs w:val="24"/>
        </w:rPr>
        <w:t>4660</w:t>
      </w:r>
      <w:r w:rsidR="001B67A5" w:rsidRPr="00A21739">
        <w:rPr>
          <w:rFonts w:ascii="Times New Roman" w:hAnsi="Times New Roman" w:cs="Times New Roman"/>
          <w:sz w:val="24"/>
          <w:szCs w:val="24"/>
        </w:rPr>
        <w:t xml:space="preserve"> lei</w:t>
      </w:r>
      <w:r w:rsidR="00DF5C8A"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 w:rsidR="00DF5C8A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="00DF5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C8A">
        <w:rPr>
          <w:rFonts w:ascii="Times New Roman" w:hAnsi="Times New Roman" w:cs="Times New Roman"/>
          <w:sz w:val="24"/>
          <w:szCs w:val="24"/>
        </w:rPr>
        <w:t>gradațiile</w:t>
      </w:r>
      <w:proofErr w:type="spellEnd"/>
      <w:r w:rsidR="00DF5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C8A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DF5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C8A">
        <w:rPr>
          <w:rFonts w:ascii="Times New Roman" w:hAnsi="Times New Roman" w:cs="Times New Roman"/>
          <w:sz w:val="24"/>
          <w:szCs w:val="24"/>
        </w:rPr>
        <w:t>vechimii</w:t>
      </w:r>
      <w:proofErr w:type="spellEnd"/>
      <w:r w:rsidR="001970DE" w:rsidRPr="00A21739">
        <w:rPr>
          <w:rFonts w:ascii="Times New Roman" w:hAnsi="Times New Roman" w:cs="Times New Roman"/>
          <w:sz w:val="24"/>
          <w:szCs w:val="24"/>
        </w:rPr>
        <w:t>.</w:t>
      </w:r>
      <w:r w:rsidR="001B67A5" w:rsidRPr="00A21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739" w:rsidRPr="00A21739" w:rsidRDefault="00A21739" w:rsidP="004F59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739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A2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39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A217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1739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A21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1739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A2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3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21739">
        <w:rPr>
          <w:rFonts w:ascii="Times New Roman" w:hAnsi="Times New Roman" w:cs="Times New Roman"/>
          <w:sz w:val="24"/>
          <w:szCs w:val="24"/>
        </w:rPr>
        <w:t xml:space="preserve"> de 8 ore/</w:t>
      </w:r>
      <w:proofErr w:type="spellStart"/>
      <w:r w:rsidRPr="00A21739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A21739">
        <w:rPr>
          <w:rFonts w:ascii="Times New Roman" w:hAnsi="Times New Roman" w:cs="Times New Roman"/>
          <w:sz w:val="24"/>
          <w:szCs w:val="24"/>
        </w:rPr>
        <w:t>, 40 ore/</w:t>
      </w:r>
      <w:proofErr w:type="spellStart"/>
      <w:r w:rsidRPr="00A21739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A21739">
        <w:rPr>
          <w:rFonts w:ascii="Times New Roman" w:hAnsi="Times New Roman" w:cs="Times New Roman"/>
          <w:sz w:val="24"/>
          <w:szCs w:val="24"/>
        </w:rPr>
        <w:t>.</w:t>
      </w:r>
    </w:p>
    <w:p w:rsidR="00A21739" w:rsidRDefault="00A21739" w:rsidP="004F5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/>
      </w:r>
    </w:p>
    <w:p w:rsidR="00A21739" w:rsidRDefault="00A21739" w:rsidP="004F5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1739" w:rsidRDefault="00A21739" w:rsidP="004F5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1739" w:rsidRDefault="00A21739" w:rsidP="004F5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1739" w:rsidRDefault="00A21739" w:rsidP="004F5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1739" w:rsidRDefault="00A21739" w:rsidP="004F5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70DE" w:rsidRPr="001970DE" w:rsidRDefault="001970DE" w:rsidP="004F5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Bibliografie</w:t>
      </w:r>
      <w:proofErr w:type="spellEnd"/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</w:t>
      </w:r>
      <w:r w:rsidR="00A21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ă</w:t>
      </w:r>
      <w:proofErr w:type="spellEnd"/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2056F" w:rsidRDefault="001970DE" w:rsidP="004F59A7">
      <w:pPr>
        <w:pStyle w:val="NormalWeb"/>
        <w:numPr>
          <w:ilvl w:val="0"/>
          <w:numId w:val="25"/>
        </w:numPr>
        <w:spacing w:before="0" w:beforeAutospacing="0" w:after="0" w:afterAutospacing="0"/>
        <w:ind w:left="709"/>
      </w:pPr>
      <w:proofErr w:type="spellStart"/>
      <w:r w:rsidRPr="00B45F15">
        <w:t>Constituţia</w:t>
      </w:r>
      <w:proofErr w:type="spellEnd"/>
      <w:r w:rsidRPr="00B45F15">
        <w:t xml:space="preserve"> </w:t>
      </w:r>
      <w:proofErr w:type="spellStart"/>
      <w:r w:rsidRPr="00B45F15">
        <w:t>României</w:t>
      </w:r>
      <w:proofErr w:type="spellEnd"/>
      <w:r w:rsidRPr="00B45F15">
        <w:t xml:space="preserve">, </w:t>
      </w:r>
      <w:proofErr w:type="spellStart"/>
      <w:r w:rsidRPr="00B45F15">
        <w:t>republicată</w:t>
      </w:r>
      <w:proofErr w:type="spellEnd"/>
      <w:r w:rsidR="00B2056F">
        <w:t>:</w:t>
      </w:r>
      <w:r w:rsidRPr="00B45F15">
        <w:t xml:space="preserve"> </w:t>
      </w:r>
    </w:p>
    <w:p w:rsidR="001970DE" w:rsidRPr="00B45F15" w:rsidRDefault="001970DE" w:rsidP="00B2056F">
      <w:pPr>
        <w:pStyle w:val="NormalWeb"/>
        <w:spacing w:before="0" w:beforeAutospacing="0" w:after="0" w:afterAutospacing="0"/>
        <w:ind w:left="709"/>
      </w:pPr>
      <w:r w:rsidRPr="00B45F15">
        <w:t xml:space="preserve">- </w:t>
      </w:r>
      <w:proofErr w:type="spellStart"/>
      <w:r w:rsidR="0008504D" w:rsidRPr="00B45F15">
        <w:t>Titlul</w:t>
      </w:r>
      <w:proofErr w:type="spellEnd"/>
      <w:r w:rsidR="0008504D" w:rsidRPr="00B45F15">
        <w:t xml:space="preserve"> II </w:t>
      </w:r>
      <w:proofErr w:type="spellStart"/>
      <w:r w:rsidR="0008504D" w:rsidRPr="00B45F15">
        <w:t>Drepturile</w:t>
      </w:r>
      <w:proofErr w:type="spellEnd"/>
      <w:r w:rsidR="0008504D" w:rsidRPr="00B45F15">
        <w:t xml:space="preserve">, </w:t>
      </w:r>
      <w:proofErr w:type="spellStart"/>
      <w:r w:rsidR="0008504D" w:rsidRPr="00B45F15">
        <w:t>libertățile</w:t>
      </w:r>
      <w:proofErr w:type="spellEnd"/>
      <w:r w:rsidR="0008504D" w:rsidRPr="00B45F15">
        <w:t xml:space="preserve"> </w:t>
      </w:r>
      <w:proofErr w:type="spellStart"/>
      <w:r w:rsidR="0008504D" w:rsidRPr="00B45F15">
        <w:t>și</w:t>
      </w:r>
      <w:proofErr w:type="spellEnd"/>
      <w:r w:rsidR="0008504D" w:rsidRPr="00B45F15">
        <w:t xml:space="preserve"> </w:t>
      </w:r>
      <w:proofErr w:type="spellStart"/>
      <w:r w:rsidR="0008504D" w:rsidRPr="00B45F15">
        <w:t>îndatoririle</w:t>
      </w:r>
      <w:proofErr w:type="spellEnd"/>
      <w:r w:rsidR="0008504D" w:rsidRPr="00B45F15">
        <w:t xml:space="preserve"> </w:t>
      </w:r>
      <w:proofErr w:type="spellStart"/>
      <w:r w:rsidR="0008504D" w:rsidRPr="00B45F15">
        <w:t>fundamentale</w:t>
      </w:r>
      <w:proofErr w:type="spellEnd"/>
    </w:p>
    <w:p w:rsidR="00B2056F" w:rsidRDefault="001970DE" w:rsidP="004F59A7">
      <w:pPr>
        <w:pStyle w:val="ListParagraph"/>
        <w:widowControl/>
        <w:numPr>
          <w:ilvl w:val="0"/>
          <w:numId w:val="25"/>
        </w:numPr>
        <w:rPr>
          <w:rFonts w:eastAsia="Times New Roman"/>
          <w:sz w:val="24"/>
          <w:szCs w:val="24"/>
        </w:rPr>
      </w:pPr>
      <w:proofErr w:type="spellStart"/>
      <w:r w:rsidRPr="00B45F15">
        <w:rPr>
          <w:rFonts w:eastAsia="Times New Roman"/>
          <w:sz w:val="24"/>
          <w:szCs w:val="24"/>
        </w:rPr>
        <w:t>Ordonanţa</w:t>
      </w:r>
      <w:proofErr w:type="spellEnd"/>
      <w:r w:rsidRPr="00B45F15">
        <w:rPr>
          <w:rFonts w:eastAsia="Times New Roman"/>
          <w:sz w:val="24"/>
          <w:szCs w:val="24"/>
        </w:rPr>
        <w:t xml:space="preserve"> de </w:t>
      </w:r>
      <w:proofErr w:type="spellStart"/>
      <w:r w:rsidRPr="00B45F15">
        <w:rPr>
          <w:rFonts w:eastAsia="Times New Roman"/>
          <w:sz w:val="24"/>
          <w:szCs w:val="24"/>
        </w:rPr>
        <w:t>urgenţă</w:t>
      </w:r>
      <w:proofErr w:type="spellEnd"/>
      <w:r w:rsidRPr="00B45F15">
        <w:rPr>
          <w:rFonts w:eastAsia="Times New Roman"/>
          <w:sz w:val="24"/>
          <w:szCs w:val="24"/>
        </w:rPr>
        <w:t xml:space="preserve"> a </w:t>
      </w:r>
      <w:proofErr w:type="spellStart"/>
      <w:r w:rsidRPr="00B45F15">
        <w:rPr>
          <w:rFonts w:eastAsia="Times New Roman"/>
          <w:sz w:val="24"/>
          <w:szCs w:val="24"/>
        </w:rPr>
        <w:t>Guvernului</w:t>
      </w:r>
      <w:proofErr w:type="spellEnd"/>
      <w:r w:rsidRPr="00B45F15">
        <w:rPr>
          <w:rFonts w:eastAsia="Times New Roman"/>
          <w:sz w:val="24"/>
          <w:szCs w:val="24"/>
        </w:rPr>
        <w:t xml:space="preserve"> nr. 57/2019, cu </w:t>
      </w:r>
      <w:proofErr w:type="spellStart"/>
      <w:r w:rsidRPr="00B45F15">
        <w:rPr>
          <w:rFonts w:eastAsia="Times New Roman"/>
          <w:sz w:val="24"/>
          <w:szCs w:val="24"/>
        </w:rPr>
        <w:t>modificările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şi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completările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ulterioare</w:t>
      </w:r>
      <w:proofErr w:type="spellEnd"/>
      <w:r w:rsidRPr="00B45F15">
        <w:rPr>
          <w:rFonts w:eastAsia="Times New Roman"/>
          <w:sz w:val="24"/>
          <w:szCs w:val="24"/>
        </w:rPr>
        <w:t xml:space="preserve"> - </w:t>
      </w:r>
      <w:proofErr w:type="spellStart"/>
      <w:r w:rsidRPr="00B45F15">
        <w:rPr>
          <w:rFonts w:eastAsia="Times New Roman"/>
          <w:sz w:val="24"/>
          <w:szCs w:val="24"/>
        </w:rPr>
        <w:t>T</w:t>
      </w:r>
      <w:r w:rsidR="00D04B85" w:rsidRPr="00B45F15">
        <w:rPr>
          <w:rFonts w:eastAsia="Times New Roman"/>
          <w:sz w:val="24"/>
          <w:szCs w:val="24"/>
        </w:rPr>
        <w:t>itlul</w:t>
      </w:r>
      <w:proofErr w:type="spellEnd"/>
      <w:r w:rsidR="00D04B85" w:rsidRPr="00B45F15">
        <w:rPr>
          <w:rFonts w:eastAsia="Times New Roman"/>
          <w:sz w:val="24"/>
          <w:szCs w:val="24"/>
        </w:rPr>
        <w:t xml:space="preserve"> I </w:t>
      </w:r>
      <w:proofErr w:type="spellStart"/>
      <w:r w:rsidR="00D04B85" w:rsidRPr="00B45F15">
        <w:rPr>
          <w:rFonts w:eastAsia="Times New Roman"/>
          <w:sz w:val="24"/>
          <w:szCs w:val="24"/>
        </w:rPr>
        <w:t>şi</w:t>
      </w:r>
      <w:proofErr w:type="spellEnd"/>
      <w:r w:rsidR="00D04B85" w:rsidRPr="00B45F15">
        <w:rPr>
          <w:rFonts w:eastAsia="Times New Roman"/>
          <w:sz w:val="24"/>
          <w:szCs w:val="24"/>
        </w:rPr>
        <w:t xml:space="preserve"> II ale </w:t>
      </w:r>
      <w:proofErr w:type="spellStart"/>
      <w:r w:rsidR="00D04B85" w:rsidRPr="00B45F15">
        <w:rPr>
          <w:rFonts w:eastAsia="Times New Roman"/>
          <w:sz w:val="24"/>
          <w:szCs w:val="24"/>
        </w:rPr>
        <w:t>părţii</w:t>
      </w:r>
      <w:proofErr w:type="spellEnd"/>
      <w:r w:rsidR="00D04B85" w:rsidRPr="00B45F15">
        <w:rPr>
          <w:rFonts w:eastAsia="Times New Roman"/>
          <w:sz w:val="24"/>
          <w:szCs w:val="24"/>
        </w:rPr>
        <w:t xml:space="preserve"> a VI-a</w:t>
      </w:r>
      <w:r w:rsidR="00B2056F">
        <w:rPr>
          <w:rFonts w:eastAsia="Times New Roman"/>
          <w:sz w:val="24"/>
          <w:szCs w:val="24"/>
        </w:rPr>
        <w:t>:</w:t>
      </w:r>
    </w:p>
    <w:p w:rsidR="00B2056F" w:rsidRDefault="00D04B85" w:rsidP="00B2056F">
      <w:pPr>
        <w:pStyle w:val="ListParagraph"/>
        <w:widowControl/>
        <w:rPr>
          <w:rStyle w:val="sttlden"/>
          <w:color w:val="000000"/>
          <w:sz w:val="24"/>
          <w:szCs w:val="24"/>
        </w:rPr>
      </w:pPr>
      <w:r w:rsidRPr="00B45F15">
        <w:rPr>
          <w:rFonts w:eastAsia="Times New Roman"/>
          <w:sz w:val="24"/>
          <w:szCs w:val="24"/>
        </w:rPr>
        <w:t xml:space="preserve">- </w:t>
      </w:r>
      <w:proofErr w:type="spellStart"/>
      <w:r w:rsidRPr="00B45F15">
        <w:rPr>
          <w:rStyle w:val="sttlttl"/>
          <w:color w:val="000000"/>
          <w:sz w:val="24"/>
          <w:szCs w:val="24"/>
        </w:rPr>
        <w:t>Titlul</w:t>
      </w:r>
      <w:proofErr w:type="spellEnd"/>
      <w:r w:rsidRPr="00B45F15">
        <w:rPr>
          <w:rStyle w:val="sttlttl"/>
          <w:color w:val="000000"/>
          <w:sz w:val="24"/>
          <w:szCs w:val="24"/>
        </w:rPr>
        <w:t xml:space="preserve"> I</w:t>
      </w:r>
      <w:r w:rsidRPr="00B45F15">
        <w:rPr>
          <w:rStyle w:val="sttlden"/>
          <w:color w:val="000000"/>
          <w:sz w:val="24"/>
          <w:szCs w:val="24"/>
        </w:rPr>
        <w:t xml:space="preserve"> </w:t>
      </w:r>
      <w:proofErr w:type="spellStart"/>
      <w:r w:rsidRPr="00B45F15">
        <w:rPr>
          <w:rStyle w:val="sttlden"/>
          <w:color w:val="000000"/>
          <w:sz w:val="24"/>
          <w:szCs w:val="24"/>
        </w:rPr>
        <w:t>Dispoziții</w:t>
      </w:r>
      <w:proofErr w:type="spellEnd"/>
      <w:r w:rsidRPr="00B45F15">
        <w:rPr>
          <w:rStyle w:val="sttlden"/>
          <w:color w:val="000000"/>
          <w:sz w:val="24"/>
          <w:szCs w:val="24"/>
        </w:rPr>
        <w:t xml:space="preserve"> </w:t>
      </w:r>
      <w:proofErr w:type="spellStart"/>
      <w:r w:rsidRPr="00B45F15">
        <w:rPr>
          <w:rStyle w:val="sttlden"/>
          <w:color w:val="000000"/>
          <w:sz w:val="24"/>
          <w:szCs w:val="24"/>
        </w:rPr>
        <w:t>generale</w:t>
      </w:r>
      <w:proofErr w:type="spellEnd"/>
      <w:r w:rsidRPr="00B45F15">
        <w:rPr>
          <w:rStyle w:val="sttlden"/>
          <w:color w:val="000000"/>
          <w:sz w:val="24"/>
          <w:szCs w:val="24"/>
        </w:rPr>
        <w:t xml:space="preserve">, </w:t>
      </w:r>
    </w:p>
    <w:p w:rsidR="00B2056F" w:rsidRDefault="00B2056F" w:rsidP="00B2056F">
      <w:pPr>
        <w:pStyle w:val="ListParagraph"/>
        <w:widowControl/>
        <w:rPr>
          <w:rStyle w:val="sttlden"/>
          <w:color w:val="000000"/>
          <w:sz w:val="24"/>
          <w:szCs w:val="24"/>
        </w:rPr>
      </w:pPr>
      <w:r>
        <w:rPr>
          <w:rStyle w:val="sttlttl"/>
          <w:color w:val="000000"/>
          <w:sz w:val="24"/>
          <w:szCs w:val="24"/>
        </w:rPr>
        <w:t xml:space="preserve">- </w:t>
      </w:r>
      <w:proofErr w:type="spellStart"/>
      <w:r w:rsidR="00D04B85" w:rsidRPr="00B45F15">
        <w:rPr>
          <w:rStyle w:val="sttlttl"/>
          <w:color w:val="000000"/>
          <w:sz w:val="24"/>
          <w:szCs w:val="24"/>
        </w:rPr>
        <w:t>Titlul</w:t>
      </w:r>
      <w:proofErr w:type="spellEnd"/>
      <w:r w:rsidR="00D04B85" w:rsidRPr="00B45F15">
        <w:rPr>
          <w:rStyle w:val="sttlttl"/>
          <w:color w:val="000000"/>
          <w:sz w:val="24"/>
          <w:szCs w:val="24"/>
        </w:rPr>
        <w:t xml:space="preserve"> II</w:t>
      </w:r>
      <w:r w:rsidR="00D04B85" w:rsidRPr="00B45F15">
        <w:rPr>
          <w:rStyle w:val="sttl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ttlden"/>
          <w:color w:val="000000"/>
          <w:sz w:val="24"/>
          <w:szCs w:val="24"/>
        </w:rPr>
        <w:t>Statutul</w:t>
      </w:r>
      <w:proofErr w:type="spellEnd"/>
      <w:r w:rsidR="00D04B85" w:rsidRPr="00B45F15">
        <w:rPr>
          <w:rStyle w:val="sttl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ttlden"/>
          <w:color w:val="000000"/>
          <w:sz w:val="24"/>
          <w:szCs w:val="24"/>
        </w:rPr>
        <w:t>funcționarilor</w:t>
      </w:r>
      <w:proofErr w:type="spellEnd"/>
      <w:r w:rsidR="00D04B85" w:rsidRPr="00B45F15">
        <w:rPr>
          <w:rStyle w:val="sttl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ttlden"/>
          <w:color w:val="000000"/>
          <w:sz w:val="24"/>
          <w:szCs w:val="24"/>
        </w:rPr>
        <w:t>publici</w:t>
      </w:r>
      <w:proofErr w:type="spellEnd"/>
      <w:r>
        <w:rPr>
          <w:rStyle w:val="sttlden"/>
          <w:color w:val="000000"/>
          <w:sz w:val="24"/>
          <w:szCs w:val="24"/>
        </w:rPr>
        <w:t>:</w:t>
      </w:r>
    </w:p>
    <w:p w:rsidR="00B2056F" w:rsidRDefault="00D04B85" w:rsidP="00B2056F">
      <w:pPr>
        <w:pStyle w:val="ListParagraph"/>
        <w:widowControl/>
        <w:ind w:firstLine="720"/>
        <w:rPr>
          <w:rStyle w:val="scapden"/>
          <w:color w:val="000000"/>
          <w:sz w:val="24"/>
          <w:szCs w:val="24"/>
        </w:rPr>
      </w:pPr>
      <w:r w:rsidRPr="00B45F15">
        <w:rPr>
          <w:rStyle w:val="sttlden"/>
          <w:color w:val="000000"/>
          <w:sz w:val="24"/>
          <w:szCs w:val="24"/>
        </w:rPr>
        <w:t xml:space="preserve">- </w:t>
      </w:r>
      <w:proofErr w:type="spellStart"/>
      <w:r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Pr="00B45F15">
        <w:rPr>
          <w:rStyle w:val="scapttl"/>
          <w:color w:val="000000"/>
          <w:sz w:val="24"/>
          <w:szCs w:val="24"/>
        </w:rPr>
        <w:t xml:space="preserve"> I</w:t>
      </w:r>
      <w:r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Pr="00B45F15">
        <w:rPr>
          <w:rStyle w:val="scapden"/>
          <w:color w:val="000000"/>
          <w:sz w:val="24"/>
          <w:szCs w:val="24"/>
        </w:rPr>
        <w:t>Dispoziții</w:t>
      </w:r>
      <w:proofErr w:type="spellEnd"/>
      <w:r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Pr="00B45F15">
        <w:rPr>
          <w:rStyle w:val="scapden"/>
          <w:color w:val="000000"/>
          <w:sz w:val="24"/>
          <w:szCs w:val="24"/>
        </w:rPr>
        <w:t>generale</w:t>
      </w:r>
      <w:proofErr w:type="spellEnd"/>
      <w:r w:rsidRPr="00B45F15">
        <w:rPr>
          <w:rStyle w:val="scapden"/>
          <w:color w:val="000000"/>
          <w:sz w:val="24"/>
          <w:szCs w:val="24"/>
        </w:rPr>
        <w:t xml:space="preserve">, </w:t>
      </w:r>
    </w:p>
    <w:p w:rsidR="00B2056F" w:rsidRDefault="00B2056F" w:rsidP="00B2056F">
      <w:pPr>
        <w:pStyle w:val="ListParagraph"/>
        <w:widowControl/>
        <w:ind w:firstLine="720"/>
        <w:rPr>
          <w:rStyle w:val="scapden"/>
          <w:color w:val="000000"/>
          <w:sz w:val="24"/>
          <w:szCs w:val="24"/>
        </w:rPr>
      </w:pPr>
      <w:r>
        <w:rPr>
          <w:rStyle w:val="scapden"/>
          <w:color w:val="000000"/>
          <w:sz w:val="24"/>
          <w:szCs w:val="24"/>
        </w:rPr>
        <w:t xml:space="preserve">- </w:t>
      </w:r>
      <w:proofErr w:type="spellStart"/>
      <w:r w:rsidR="00D04B85"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="00D04B85" w:rsidRPr="00B45F15">
        <w:rPr>
          <w:rStyle w:val="scapttl"/>
          <w:color w:val="000000"/>
          <w:sz w:val="24"/>
          <w:szCs w:val="24"/>
        </w:rPr>
        <w:t xml:space="preserve"> II</w:t>
      </w:r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Clasificarea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funcțiilor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publice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.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Categorii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de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funcționari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publici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, </w:t>
      </w:r>
    </w:p>
    <w:p w:rsidR="00B2056F" w:rsidRDefault="00B2056F" w:rsidP="00B2056F">
      <w:pPr>
        <w:pStyle w:val="ListParagraph"/>
        <w:widowControl/>
        <w:ind w:firstLine="720"/>
        <w:rPr>
          <w:rStyle w:val="scapden"/>
          <w:color w:val="000000"/>
          <w:sz w:val="24"/>
          <w:szCs w:val="24"/>
        </w:rPr>
      </w:pPr>
      <w:r>
        <w:rPr>
          <w:rStyle w:val="scapden"/>
          <w:color w:val="000000"/>
          <w:sz w:val="24"/>
          <w:szCs w:val="24"/>
        </w:rPr>
        <w:t xml:space="preserve">- </w:t>
      </w:r>
      <w:proofErr w:type="spellStart"/>
      <w:r w:rsidR="00D04B85"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="00D04B85" w:rsidRPr="00B45F15">
        <w:rPr>
          <w:rStyle w:val="scapttl"/>
          <w:color w:val="000000"/>
          <w:sz w:val="24"/>
          <w:szCs w:val="24"/>
        </w:rPr>
        <w:t xml:space="preserve"> V</w:t>
      </w:r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Drepturi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și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îndatoriri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, </w:t>
      </w:r>
    </w:p>
    <w:p w:rsidR="00B2056F" w:rsidRDefault="00B2056F" w:rsidP="00B2056F">
      <w:pPr>
        <w:pStyle w:val="ListParagraph"/>
        <w:widowControl/>
        <w:ind w:firstLine="720"/>
        <w:rPr>
          <w:rStyle w:val="scapden"/>
          <w:color w:val="000000"/>
          <w:sz w:val="24"/>
          <w:szCs w:val="24"/>
        </w:rPr>
      </w:pPr>
      <w:r>
        <w:rPr>
          <w:rStyle w:val="scapden"/>
          <w:color w:val="000000"/>
          <w:sz w:val="24"/>
          <w:szCs w:val="24"/>
        </w:rPr>
        <w:t xml:space="preserve">- </w:t>
      </w:r>
      <w:proofErr w:type="spellStart"/>
      <w:r w:rsidR="00D04B85"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="00D04B85" w:rsidRPr="00B45F15">
        <w:rPr>
          <w:rStyle w:val="scapttl"/>
          <w:color w:val="000000"/>
          <w:sz w:val="24"/>
          <w:szCs w:val="24"/>
        </w:rPr>
        <w:t xml:space="preserve"> VI</w:t>
      </w:r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Cariera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funcționarilor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publici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, </w:t>
      </w:r>
    </w:p>
    <w:p w:rsidR="00B2056F" w:rsidRDefault="00B2056F" w:rsidP="00B2056F">
      <w:pPr>
        <w:pStyle w:val="ListParagraph"/>
        <w:widowControl/>
        <w:ind w:firstLine="720"/>
        <w:rPr>
          <w:rStyle w:val="scapden"/>
          <w:color w:val="000000"/>
          <w:sz w:val="24"/>
          <w:szCs w:val="24"/>
        </w:rPr>
      </w:pPr>
      <w:r>
        <w:rPr>
          <w:rStyle w:val="scapden"/>
          <w:color w:val="000000"/>
          <w:sz w:val="24"/>
          <w:szCs w:val="24"/>
        </w:rPr>
        <w:t xml:space="preserve">- </w:t>
      </w:r>
      <w:proofErr w:type="spellStart"/>
      <w:r w:rsidR="00D04B85"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="00D04B85" w:rsidRPr="00B45F15">
        <w:rPr>
          <w:rStyle w:val="scapttl"/>
          <w:color w:val="000000"/>
          <w:sz w:val="24"/>
          <w:szCs w:val="24"/>
        </w:rPr>
        <w:t xml:space="preserve"> VIII</w:t>
      </w:r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Sancțiunile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disciplinare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și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răspunderea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funcționarilor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publici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, </w:t>
      </w:r>
    </w:p>
    <w:p w:rsidR="00B2056F" w:rsidRDefault="00B2056F" w:rsidP="00B2056F">
      <w:pPr>
        <w:pStyle w:val="ListParagraph"/>
        <w:widowControl/>
        <w:ind w:firstLine="720"/>
        <w:rPr>
          <w:rStyle w:val="scapden"/>
          <w:color w:val="000000"/>
          <w:sz w:val="24"/>
          <w:szCs w:val="24"/>
        </w:rPr>
      </w:pPr>
      <w:r>
        <w:rPr>
          <w:rStyle w:val="scapden"/>
          <w:color w:val="000000"/>
          <w:sz w:val="24"/>
          <w:szCs w:val="24"/>
        </w:rPr>
        <w:t xml:space="preserve">- </w:t>
      </w:r>
      <w:proofErr w:type="spellStart"/>
      <w:r w:rsidR="00D04B85"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="00D04B85" w:rsidRPr="00B45F15">
        <w:rPr>
          <w:rStyle w:val="scapttl"/>
          <w:color w:val="000000"/>
          <w:sz w:val="24"/>
          <w:szCs w:val="24"/>
        </w:rPr>
        <w:t xml:space="preserve"> IX</w:t>
      </w:r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Modificarea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,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suspendarea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și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încetarea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raporturilor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de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serviciu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¸ </w:t>
      </w:r>
    </w:p>
    <w:p w:rsidR="001970DE" w:rsidRPr="00B45F15" w:rsidRDefault="00B2056F" w:rsidP="00B2056F">
      <w:pPr>
        <w:pStyle w:val="ListParagraph"/>
        <w:widowControl/>
        <w:ind w:firstLine="720"/>
        <w:rPr>
          <w:rFonts w:eastAsia="Times New Roman"/>
          <w:sz w:val="24"/>
          <w:szCs w:val="24"/>
        </w:rPr>
      </w:pPr>
      <w:r>
        <w:rPr>
          <w:rStyle w:val="scapden"/>
          <w:color w:val="000000"/>
          <w:sz w:val="24"/>
          <w:szCs w:val="24"/>
        </w:rPr>
        <w:t>-</w:t>
      </w:r>
      <w:proofErr w:type="spellStart"/>
      <w:r w:rsidR="00D04B85"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="00D04B85" w:rsidRPr="00B45F15">
        <w:rPr>
          <w:rStyle w:val="scapttl"/>
          <w:color w:val="000000"/>
          <w:sz w:val="24"/>
          <w:szCs w:val="24"/>
        </w:rPr>
        <w:t xml:space="preserve"> X</w:t>
      </w:r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Actele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administrative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privind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nașterea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,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modificarea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,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suspendarea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,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sancționarea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și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încetarea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raporturilor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de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serviciu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și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actele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administrative de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sancționare</w:t>
      </w:r>
      <w:proofErr w:type="spellEnd"/>
      <w:r w:rsidR="00D04B85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D04B85" w:rsidRPr="00B45F15">
        <w:rPr>
          <w:rStyle w:val="scapden"/>
          <w:color w:val="000000"/>
          <w:sz w:val="24"/>
          <w:szCs w:val="24"/>
        </w:rPr>
        <w:t>disciplinară</w:t>
      </w:r>
      <w:proofErr w:type="spellEnd"/>
    </w:p>
    <w:p w:rsidR="00B2056F" w:rsidRDefault="001970DE" w:rsidP="004F59A7">
      <w:pPr>
        <w:pStyle w:val="ListParagraph"/>
        <w:widowControl/>
        <w:numPr>
          <w:ilvl w:val="0"/>
          <w:numId w:val="25"/>
        </w:numPr>
        <w:rPr>
          <w:rFonts w:eastAsia="Times New Roman"/>
          <w:sz w:val="24"/>
          <w:szCs w:val="24"/>
        </w:rPr>
      </w:pPr>
      <w:proofErr w:type="spellStart"/>
      <w:r w:rsidRPr="00B45F15">
        <w:rPr>
          <w:rFonts w:eastAsia="Times New Roman"/>
          <w:sz w:val="24"/>
          <w:szCs w:val="24"/>
        </w:rPr>
        <w:t>Ordonanţa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Guvernului</w:t>
      </w:r>
      <w:proofErr w:type="spellEnd"/>
      <w:r w:rsidRPr="00B45F15">
        <w:rPr>
          <w:rFonts w:eastAsia="Times New Roman"/>
          <w:sz w:val="24"/>
          <w:szCs w:val="24"/>
        </w:rPr>
        <w:t xml:space="preserve"> nr. 137/2000 </w:t>
      </w:r>
      <w:proofErr w:type="spellStart"/>
      <w:r w:rsidRPr="00B45F15">
        <w:rPr>
          <w:rFonts w:eastAsia="Times New Roman"/>
          <w:sz w:val="24"/>
          <w:szCs w:val="24"/>
        </w:rPr>
        <w:t>privind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prevenirea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şi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sancţionarea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tuturor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formelor</w:t>
      </w:r>
      <w:proofErr w:type="spellEnd"/>
      <w:r w:rsidRPr="00B45F15">
        <w:rPr>
          <w:rFonts w:eastAsia="Times New Roman"/>
          <w:sz w:val="24"/>
          <w:szCs w:val="24"/>
        </w:rPr>
        <w:t xml:space="preserve"> de </w:t>
      </w:r>
      <w:proofErr w:type="spellStart"/>
      <w:r w:rsidRPr="00B45F15">
        <w:rPr>
          <w:rFonts w:eastAsia="Times New Roman"/>
          <w:sz w:val="24"/>
          <w:szCs w:val="24"/>
        </w:rPr>
        <w:t>discriminare</w:t>
      </w:r>
      <w:proofErr w:type="spellEnd"/>
      <w:r w:rsidRPr="00B45F15">
        <w:rPr>
          <w:rFonts w:eastAsia="Times New Roman"/>
          <w:sz w:val="24"/>
          <w:szCs w:val="24"/>
        </w:rPr>
        <w:t xml:space="preserve">, </w:t>
      </w:r>
      <w:proofErr w:type="spellStart"/>
      <w:r w:rsidRPr="00B45F15">
        <w:rPr>
          <w:rFonts w:eastAsia="Times New Roman"/>
          <w:sz w:val="24"/>
          <w:szCs w:val="24"/>
        </w:rPr>
        <w:t>republicată</w:t>
      </w:r>
      <w:proofErr w:type="spellEnd"/>
      <w:r w:rsidRPr="00B45F15">
        <w:rPr>
          <w:rFonts w:eastAsia="Times New Roman"/>
          <w:sz w:val="24"/>
          <w:szCs w:val="24"/>
        </w:rPr>
        <w:t xml:space="preserve">, cu </w:t>
      </w:r>
      <w:proofErr w:type="spellStart"/>
      <w:r w:rsidRPr="00B45F15">
        <w:rPr>
          <w:rFonts w:eastAsia="Times New Roman"/>
          <w:sz w:val="24"/>
          <w:szCs w:val="24"/>
        </w:rPr>
        <w:t>modificările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şi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completările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ulterioare</w:t>
      </w:r>
      <w:proofErr w:type="spellEnd"/>
      <w:r w:rsidR="00B2056F">
        <w:rPr>
          <w:rFonts w:eastAsia="Times New Roman"/>
          <w:sz w:val="24"/>
          <w:szCs w:val="24"/>
        </w:rPr>
        <w:t>:</w:t>
      </w:r>
    </w:p>
    <w:p w:rsidR="00B2056F" w:rsidRDefault="001970DE" w:rsidP="00B2056F">
      <w:pPr>
        <w:pStyle w:val="ListParagraph"/>
        <w:widowControl/>
        <w:rPr>
          <w:rStyle w:val="scapden"/>
          <w:color w:val="000000"/>
          <w:sz w:val="24"/>
          <w:szCs w:val="24"/>
        </w:rPr>
      </w:pPr>
      <w:r w:rsidRPr="00B45F15">
        <w:rPr>
          <w:rFonts w:eastAsia="Times New Roman"/>
          <w:sz w:val="24"/>
          <w:szCs w:val="24"/>
        </w:rPr>
        <w:t xml:space="preserve">- </w:t>
      </w:r>
      <w:proofErr w:type="spellStart"/>
      <w:r w:rsidR="0008504D"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="0008504D" w:rsidRPr="00B45F15">
        <w:rPr>
          <w:rStyle w:val="scapttl"/>
          <w:color w:val="000000"/>
          <w:sz w:val="24"/>
          <w:szCs w:val="24"/>
        </w:rPr>
        <w:t xml:space="preserve"> I</w:t>
      </w:r>
      <w:r w:rsidR="0008504D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08504D" w:rsidRPr="00B45F15">
        <w:rPr>
          <w:rStyle w:val="scapden"/>
          <w:color w:val="000000"/>
          <w:sz w:val="24"/>
          <w:szCs w:val="24"/>
        </w:rPr>
        <w:t>Principii</w:t>
      </w:r>
      <w:proofErr w:type="spellEnd"/>
      <w:r w:rsidR="0008504D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08504D" w:rsidRPr="00B45F15">
        <w:rPr>
          <w:rStyle w:val="scapden"/>
          <w:color w:val="000000"/>
          <w:sz w:val="24"/>
          <w:szCs w:val="24"/>
        </w:rPr>
        <w:t>și</w:t>
      </w:r>
      <w:proofErr w:type="spellEnd"/>
      <w:r w:rsidR="0008504D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08504D" w:rsidRPr="00B45F15">
        <w:rPr>
          <w:rStyle w:val="scapden"/>
          <w:color w:val="000000"/>
          <w:sz w:val="24"/>
          <w:szCs w:val="24"/>
        </w:rPr>
        <w:t>definiții</w:t>
      </w:r>
      <w:proofErr w:type="spellEnd"/>
      <w:r w:rsidR="0008504D" w:rsidRPr="00B45F15">
        <w:rPr>
          <w:rStyle w:val="scapden"/>
          <w:color w:val="000000"/>
          <w:sz w:val="24"/>
          <w:szCs w:val="24"/>
        </w:rPr>
        <w:t xml:space="preserve">, </w:t>
      </w:r>
    </w:p>
    <w:p w:rsidR="001970DE" w:rsidRPr="00B45F15" w:rsidRDefault="00B2056F" w:rsidP="00B2056F">
      <w:pPr>
        <w:pStyle w:val="ListParagraph"/>
        <w:widowControl/>
        <w:rPr>
          <w:rFonts w:eastAsia="Times New Roman"/>
          <w:sz w:val="24"/>
          <w:szCs w:val="24"/>
        </w:rPr>
      </w:pPr>
      <w:r>
        <w:rPr>
          <w:rStyle w:val="scapden"/>
          <w:color w:val="000000"/>
          <w:sz w:val="24"/>
          <w:szCs w:val="24"/>
        </w:rPr>
        <w:t xml:space="preserve">- </w:t>
      </w:r>
      <w:proofErr w:type="spellStart"/>
      <w:r w:rsidR="0008504D"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="0008504D" w:rsidRPr="00B45F15">
        <w:rPr>
          <w:rStyle w:val="scapttl"/>
          <w:color w:val="000000"/>
          <w:sz w:val="24"/>
          <w:szCs w:val="24"/>
        </w:rPr>
        <w:t xml:space="preserve"> II</w:t>
      </w:r>
      <w:r w:rsidR="0008504D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08504D" w:rsidRPr="00B45F15">
        <w:rPr>
          <w:rStyle w:val="scapden"/>
          <w:color w:val="000000"/>
          <w:sz w:val="24"/>
          <w:szCs w:val="24"/>
        </w:rPr>
        <w:t>Dispoziții</w:t>
      </w:r>
      <w:proofErr w:type="spellEnd"/>
      <w:r w:rsidR="0008504D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08504D" w:rsidRPr="00B45F15">
        <w:rPr>
          <w:rStyle w:val="scapden"/>
          <w:color w:val="000000"/>
          <w:sz w:val="24"/>
          <w:szCs w:val="24"/>
        </w:rPr>
        <w:t>speciale</w:t>
      </w:r>
      <w:proofErr w:type="spellEnd"/>
    </w:p>
    <w:p w:rsidR="00B2056F" w:rsidRDefault="001970DE" w:rsidP="00B45F15">
      <w:pPr>
        <w:pStyle w:val="ListParagraph"/>
        <w:widowControl/>
        <w:numPr>
          <w:ilvl w:val="0"/>
          <w:numId w:val="25"/>
        </w:numPr>
        <w:rPr>
          <w:rFonts w:eastAsia="Times New Roman"/>
          <w:sz w:val="24"/>
          <w:szCs w:val="24"/>
        </w:rPr>
      </w:pPr>
      <w:proofErr w:type="spellStart"/>
      <w:r w:rsidRPr="00B45F15">
        <w:rPr>
          <w:rFonts w:eastAsia="Times New Roman"/>
          <w:sz w:val="24"/>
          <w:szCs w:val="24"/>
        </w:rPr>
        <w:t>Legea</w:t>
      </w:r>
      <w:proofErr w:type="spellEnd"/>
      <w:r w:rsidRPr="00B45F15">
        <w:rPr>
          <w:rFonts w:eastAsia="Times New Roman"/>
          <w:sz w:val="24"/>
          <w:szCs w:val="24"/>
        </w:rPr>
        <w:t xml:space="preserve"> nr. 202/2002 </w:t>
      </w:r>
      <w:proofErr w:type="spellStart"/>
      <w:r w:rsidRPr="00B45F15">
        <w:rPr>
          <w:rFonts w:eastAsia="Times New Roman"/>
          <w:sz w:val="24"/>
          <w:szCs w:val="24"/>
        </w:rPr>
        <w:t>privind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egalitatea</w:t>
      </w:r>
      <w:proofErr w:type="spellEnd"/>
      <w:r w:rsidRPr="00B45F15">
        <w:rPr>
          <w:rFonts w:eastAsia="Times New Roman"/>
          <w:sz w:val="24"/>
          <w:szCs w:val="24"/>
        </w:rPr>
        <w:t xml:space="preserve"> de </w:t>
      </w:r>
      <w:proofErr w:type="spellStart"/>
      <w:r w:rsidRPr="00B45F15">
        <w:rPr>
          <w:rFonts w:eastAsia="Times New Roman"/>
          <w:sz w:val="24"/>
          <w:szCs w:val="24"/>
        </w:rPr>
        <w:t>şanse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şi</w:t>
      </w:r>
      <w:proofErr w:type="spellEnd"/>
      <w:r w:rsidRPr="00B45F15">
        <w:rPr>
          <w:rFonts w:eastAsia="Times New Roman"/>
          <w:sz w:val="24"/>
          <w:szCs w:val="24"/>
        </w:rPr>
        <w:t xml:space="preserve"> de </w:t>
      </w:r>
      <w:proofErr w:type="spellStart"/>
      <w:r w:rsidRPr="00B45F15">
        <w:rPr>
          <w:rFonts w:eastAsia="Times New Roman"/>
          <w:sz w:val="24"/>
          <w:szCs w:val="24"/>
        </w:rPr>
        <w:t>tratament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între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femei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şi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bărbaţi</w:t>
      </w:r>
      <w:proofErr w:type="spellEnd"/>
      <w:r w:rsidRPr="00B45F15">
        <w:rPr>
          <w:rFonts w:eastAsia="Times New Roman"/>
          <w:sz w:val="24"/>
          <w:szCs w:val="24"/>
        </w:rPr>
        <w:t xml:space="preserve">, </w:t>
      </w:r>
      <w:proofErr w:type="spellStart"/>
      <w:r w:rsidRPr="00B45F15">
        <w:rPr>
          <w:rFonts w:eastAsia="Times New Roman"/>
          <w:sz w:val="24"/>
          <w:szCs w:val="24"/>
        </w:rPr>
        <w:t>republicată</w:t>
      </w:r>
      <w:proofErr w:type="spellEnd"/>
      <w:r w:rsidRPr="00B45F15">
        <w:rPr>
          <w:rFonts w:eastAsia="Times New Roman"/>
          <w:sz w:val="24"/>
          <w:szCs w:val="24"/>
        </w:rPr>
        <w:t xml:space="preserve">, cu </w:t>
      </w:r>
      <w:proofErr w:type="spellStart"/>
      <w:r w:rsidRPr="00B45F15">
        <w:rPr>
          <w:rFonts w:eastAsia="Times New Roman"/>
          <w:sz w:val="24"/>
          <w:szCs w:val="24"/>
        </w:rPr>
        <w:t>modificările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şi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completările</w:t>
      </w:r>
      <w:proofErr w:type="spellEnd"/>
      <w:r w:rsidRPr="00B45F15">
        <w:rPr>
          <w:rFonts w:eastAsia="Times New Roman"/>
          <w:sz w:val="24"/>
          <w:szCs w:val="24"/>
        </w:rPr>
        <w:t xml:space="preserve"> </w:t>
      </w:r>
      <w:proofErr w:type="spellStart"/>
      <w:r w:rsidRPr="00B45F15">
        <w:rPr>
          <w:rFonts w:eastAsia="Times New Roman"/>
          <w:sz w:val="24"/>
          <w:szCs w:val="24"/>
        </w:rPr>
        <w:t>ulterioare</w:t>
      </w:r>
      <w:proofErr w:type="spellEnd"/>
      <w:r w:rsidR="00B2056F">
        <w:rPr>
          <w:rFonts w:eastAsia="Times New Roman"/>
          <w:sz w:val="24"/>
          <w:szCs w:val="24"/>
        </w:rPr>
        <w:t>:</w:t>
      </w:r>
      <w:r w:rsidRPr="00B45F15">
        <w:rPr>
          <w:rFonts w:eastAsia="Times New Roman"/>
          <w:sz w:val="24"/>
          <w:szCs w:val="24"/>
        </w:rPr>
        <w:t xml:space="preserve"> </w:t>
      </w:r>
    </w:p>
    <w:p w:rsidR="00B2056F" w:rsidRDefault="001970DE" w:rsidP="00B2056F">
      <w:pPr>
        <w:pStyle w:val="ListParagraph"/>
        <w:widowControl/>
        <w:rPr>
          <w:rStyle w:val="scapden"/>
          <w:color w:val="000000"/>
          <w:sz w:val="24"/>
          <w:szCs w:val="24"/>
        </w:rPr>
      </w:pPr>
      <w:r w:rsidRPr="00B45F15">
        <w:rPr>
          <w:rFonts w:eastAsia="Times New Roman"/>
          <w:sz w:val="24"/>
          <w:szCs w:val="24"/>
        </w:rPr>
        <w:t xml:space="preserve">- </w:t>
      </w:r>
      <w:proofErr w:type="spellStart"/>
      <w:r w:rsidR="00FF66EA"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="00FF66EA" w:rsidRPr="00B45F15">
        <w:rPr>
          <w:rStyle w:val="scapttl"/>
          <w:color w:val="000000"/>
          <w:sz w:val="24"/>
          <w:szCs w:val="24"/>
        </w:rPr>
        <w:t xml:space="preserve"> I</w:t>
      </w:r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Dispoziții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generale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, </w:t>
      </w:r>
    </w:p>
    <w:p w:rsidR="00B2056F" w:rsidRDefault="00B2056F" w:rsidP="00B2056F">
      <w:pPr>
        <w:pStyle w:val="ListParagraph"/>
        <w:widowControl/>
        <w:rPr>
          <w:rStyle w:val="scapden"/>
          <w:color w:val="000000"/>
          <w:sz w:val="24"/>
          <w:szCs w:val="24"/>
        </w:rPr>
      </w:pPr>
      <w:r>
        <w:rPr>
          <w:rStyle w:val="scapden"/>
          <w:color w:val="000000"/>
          <w:sz w:val="24"/>
          <w:szCs w:val="24"/>
        </w:rPr>
        <w:t xml:space="preserve">- </w:t>
      </w:r>
      <w:proofErr w:type="spellStart"/>
      <w:r w:rsidR="00FF66EA"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="00FF66EA" w:rsidRPr="00B45F15">
        <w:rPr>
          <w:rStyle w:val="scapttl"/>
          <w:color w:val="000000"/>
          <w:sz w:val="24"/>
          <w:szCs w:val="24"/>
        </w:rPr>
        <w:t xml:space="preserve"> II</w:t>
      </w:r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Egalitatea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de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șanse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și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de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tratament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între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femei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și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bărbați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în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domeniul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muncii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, </w:t>
      </w:r>
    </w:p>
    <w:p w:rsidR="00B45F15" w:rsidRPr="00B45F15" w:rsidRDefault="00B2056F" w:rsidP="00B2056F">
      <w:pPr>
        <w:pStyle w:val="ListParagraph"/>
        <w:widowControl/>
        <w:rPr>
          <w:rStyle w:val="scapden"/>
          <w:rFonts w:eastAsia="Times New Roman"/>
          <w:sz w:val="24"/>
          <w:szCs w:val="24"/>
        </w:rPr>
      </w:pPr>
      <w:r>
        <w:rPr>
          <w:rStyle w:val="scapden"/>
          <w:color w:val="000000"/>
          <w:sz w:val="24"/>
          <w:szCs w:val="24"/>
        </w:rPr>
        <w:t xml:space="preserve">- </w:t>
      </w:r>
      <w:proofErr w:type="spellStart"/>
      <w:r w:rsidR="00FF66EA" w:rsidRPr="00B45F15">
        <w:rPr>
          <w:rStyle w:val="scapttl"/>
          <w:color w:val="000000"/>
          <w:sz w:val="24"/>
          <w:szCs w:val="24"/>
        </w:rPr>
        <w:t>Capitolul</w:t>
      </w:r>
      <w:proofErr w:type="spellEnd"/>
      <w:r w:rsidR="00FF66EA" w:rsidRPr="00B45F15">
        <w:rPr>
          <w:rStyle w:val="scapttl"/>
          <w:color w:val="000000"/>
          <w:sz w:val="24"/>
          <w:szCs w:val="24"/>
        </w:rPr>
        <w:t xml:space="preserve"> IV</w:t>
      </w:r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Egalitatea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de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șanse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între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femei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și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bărbați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în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ceea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ce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privește</w:t>
      </w:r>
      <w:proofErr w:type="spellEnd"/>
      <w:r w:rsidR="00FF66EA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FF66EA" w:rsidRPr="00B45F15">
        <w:rPr>
          <w:rStyle w:val="scapden"/>
          <w:color w:val="000000"/>
          <w:sz w:val="24"/>
          <w:szCs w:val="24"/>
        </w:rPr>
        <w:t>p</w:t>
      </w:r>
      <w:r w:rsidR="00036DFB" w:rsidRPr="00B45F15">
        <w:rPr>
          <w:rStyle w:val="scapden"/>
          <w:color w:val="000000"/>
          <w:sz w:val="24"/>
          <w:szCs w:val="24"/>
        </w:rPr>
        <w:t>articiparea</w:t>
      </w:r>
      <w:proofErr w:type="spellEnd"/>
      <w:r w:rsidR="00036DFB" w:rsidRPr="00B45F15">
        <w:rPr>
          <w:rStyle w:val="scapden"/>
          <w:color w:val="000000"/>
          <w:sz w:val="24"/>
          <w:szCs w:val="24"/>
        </w:rPr>
        <w:t xml:space="preserve"> la </w:t>
      </w:r>
      <w:proofErr w:type="spellStart"/>
      <w:r w:rsidR="00036DFB" w:rsidRPr="00B45F15">
        <w:rPr>
          <w:rStyle w:val="scapden"/>
          <w:color w:val="000000"/>
          <w:sz w:val="24"/>
          <w:szCs w:val="24"/>
        </w:rPr>
        <w:t>luarea</w:t>
      </w:r>
      <w:proofErr w:type="spellEnd"/>
      <w:r w:rsidR="00036DFB" w:rsidRPr="00B45F15">
        <w:rPr>
          <w:rStyle w:val="scapden"/>
          <w:color w:val="000000"/>
          <w:sz w:val="24"/>
          <w:szCs w:val="24"/>
        </w:rPr>
        <w:t xml:space="preserve"> </w:t>
      </w:r>
      <w:proofErr w:type="spellStart"/>
      <w:r w:rsidR="00036DFB" w:rsidRPr="00B45F15">
        <w:rPr>
          <w:rStyle w:val="scapden"/>
          <w:color w:val="000000"/>
          <w:sz w:val="24"/>
          <w:szCs w:val="24"/>
        </w:rPr>
        <w:t>deciziei</w:t>
      </w:r>
      <w:proofErr w:type="spellEnd"/>
    </w:p>
    <w:p w:rsidR="00B2056F" w:rsidRPr="00B2056F" w:rsidRDefault="00B45F15" w:rsidP="00B45F15">
      <w:pPr>
        <w:pStyle w:val="ListParagraph"/>
        <w:widowControl/>
        <w:numPr>
          <w:ilvl w:val="0"/>
          <w:numId w:val="25"/>
        </w:numPr>
        <w:rPr>
          <w:rFonts w:eastAsia="Times New Roman"/>
          <w:sz w:val="24"/>
          <w:szCs w:val="24"/>
        </w:rPr>
      </w:pPr>
      <w:proofErr w:type="spellStart"/>
      <w:r w:rsidRPr="00B45F15">
        <w:rPr>
          <w:sz w:val="24"/>
          <w:szCs w:val="24"/>
        </w:rPr>
        <w:t>Ordinul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ministerului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finanţelor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publice</w:t>
      </w:r>
      <w:proofErr w:type="spellEnd"/>
      <w:r w:rsidRPr="00B45F15">
        <w:rPr>
          <w:sz w:val="24"/>
          <w:szCs w:val="24"/>
        </w:rPr>
        <w:t xml:space="preserve"> nr.</w:t>
      </w:r>
      <w:r w:rsidR="0031591D">
        <w:rPr>
          <w:sz w:val="24"/>
          <w:szCs w:val="24"/>
        </w:rPr>
        <w:t xml:space="preserve"> </w:t>
      </w:r>
      <w:r w:rsidRPr="00B45F15">
        <w:rPr>
          <w:sz w:val="24"/>
          <w:szCs w:val="24"/>
        </w:rPr>
        <w:t xml:space="preserve">1792/2002 </w:t>
      </w:r>
      <w:proofErr w:type="spellStart"/>
      <w:r w:rsidRPr="00B45F15">
        <w:rPr>
          <w:sz w:val="24"/>
          <w:szCs w:val="24"/>
        </w:rPr>
        <w:t>pentru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aprobarea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Normelor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metodologice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privind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angajarea</w:t>
      </w:r>
      <w:proofErr w:type="spellEnd"/>
      <w:r w:rsidRPr="00B45F15">
        <w:rPr>
          <w:sz w:val="24"/>
          <w:szCs w:val="24"/>
        </w:rPr>
        <w:t xml:space="preserve">, </w:t>
      </w:r>
      <w:proofErr w:type="spellStart"/>
      <w:r w:rsidRPr="00B45F15">
        <w:rPr>
          <w:sz w:val="24"/>
          <w:szCs w:val="24"/>
        </w:rPr>
        <w:t>lichidarea</w:t>
      </w:r>
      <w:proofErr w:type="spellEnd"/>
      <w:r w:rsidRPr="00B45F15">
        <w:rPr>
          <w:sz w:val="24"/>
          <w:szCs w:val="24"/>
        </w:rPr>
        <w:t xml:space="preserve">, </w:t>
      </w:r>
      <w:proofErr w:type="spellStart"/>
      <w:r w:rsidRPr="00B45F15">
        <w:rPr>
          <w:sz w:val="24"/>
          <w:szCs w:val="24"/>
        </w:rPr>
        <w:t>ordonanţarea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şi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plata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cheltuielilor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instituţiilor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publice</w:t>
      </w:r>
      <w:proofErr w:type="spellEnd"/>
      <w:r w:rsidRPr="00B45F15">
        <w:rPr>
          <w:sz w:val="24"/>
          <w:szCs w:val="24"/>
        </w:rPr>
        <w:t xml:space="preserve">, </w:t>
      </w:r>
      <w:proofErr w:type="spellStart"/>
      <w:r w:rsidRPr="00B45F15">
        <w:rPr>
          <w:sz w:val="24"/>
          <w:szCs w:val="24"/>
        </w:rPr>
        <w:t>precum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şi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organizarea</w:t>
      </w:r>
      <w:proofErr w:type="spellEnd"/>
      <w:r w:rsidRPr="00B45F15">
        <w:rPr>
          <w:sz w:val="24"/>
          <w:szCs w:val="24"/>
        </w:rPr>
        <w:t xml:space="preserve">, </w:t>
      </w:r>
      <w:proofErr w:type="spellStart"/>
      <w:r w:rsidRPr="00B45F15">
        <w:rPr>
          <w:sz w:val="24"/>
          <w:szCs w:val="24"/>
        </w:rPr>
        <w:t>evidenţa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şi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raportarea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angajamentelor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bugetare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şi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legale</w:t>
      </w:r>
      <w:proofErr w:type="spellEnd"/>
      <w:r w:rsidRPr="00B45F15">
        <w:rPr>
          <w:sz w:val="24"/>
          <w:szCs w:val="24"/>
        </w:rPr>
        <w:t xml:space="preserve">, cu </w:t>
      </w:r>
      <w:proofErr w:type="spellStart"/>
      <w:r w:rsidRPr="00B45F15">
        <w:rPr>
          <w:sz w:val="24"/>
          <w:szCs w:val="24"/>
        </w:rPr>
        <w:t>modificările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şi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completările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ulterioare</w:t>
      </w:r>
      <w:proofErr w:type="spellEnd"/>
      <w:r w:rsidR="00B2056F">
        <w:rPr>
          <w:sz w:val="24"/>
          <w:szCs w:val="24"/>
        </w:rPr>
        <w:t>:</w:t>
      </w:r>
    </w:p>
    <w:p w:rsidR="00B45F15" w:rsidRPr="00B45F15" w:rsidRDefault="00B2056F" w:rsidP="00B2056F">
      <w:pPr>
        <w:pStyle w:val="ListParagraph"/>
        <w:widowControl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 w:rsidR="0031591D">
        <w:rPr>
          <w:sz w:val="24"/>
          <w:szCs w:val="24"/>
        </w:rPr>
        <w:t xml:space="preserve"> </w:t>
      </w:r>
      <w:proofErr w:type="spellStart"/>
      <w:r w:rsidR="0031591D">
        <w:rPr>
          <w:sz w:val="24"/>
          <w:szCs w:val="24"/>
        </w:rPr>
        <w:t>Angajarea</w:t>
      </w:r>
      <w:proofErr w:type="spellEnd"/>
      <w:r w:rsidR="0031591D">
        <w:rPr>
          <w:sz w:val="24"/>
          <w:szCs w:val="24"/>
        </w:rPr>
        <w:t xml:space="preserve">, </w:t>
      </w:r>
      <w:proofErr w:type="spellStart"/>
      <w:r w:rsidR="0031591D">
        <w:rPr>
          <w:sz w:val="24"/>
          <w:szCs w:val="24"/>
        </w:rPr>
        <w:t>lichidarea</w:t>
      </w:r>
      <w:proofErr w:type="spellEnd"/>
      <w:r w:rsidR="0031591D">
        <w:rPr>
          <w:sz w:val="24"/>
          <w:szCs w:val="24"/>
        </w:rPr>
        <w:t xml:space="preserve">, </w:t>
      </w:r>
      <w:proofErr w:type="spellStart"/>
      <w:r w:rsidR="0031591D">
        <w:rPr>
          <w:sz w:val="24"/>
          <w:szCs w:val="24"/>
        </w:rPr>
        <w:t>ordonanțarea</w:t>
      </w:r>
      <w:proofErr w:type="spellEnd"/>
      <w:r w:rsidR="0031591D">
        <w:rPr>
          <w:sz w:val="24"/>
          <w:szCs w:val="24"/>
        </w:rPr>
        <w:t xml:space="preserve"> </w:t>
      </w:r>
      <w:proofErr w:type="spellStart"/>
      <w:r w:rsidR="0031591D">
        <w:rPr>
          <w:sz w:val="24"/>
          <w:szCs w:val="24"/>
        </w:rPr>
        <w:t>și</w:t>
      </w:r>
      <w:proofErr w:type="spellEnd"/>
      <w:r w:rsidR="0031591D">
        <w:rPr>
          <w:sz w:val="24"/>
          <w:szCs w:val="24"/>
        </w:rPr>
        <w:t xml:space="preserve"> </w:t>
      </w:r>
      <w:proofErr w:type="spellStart"/>
      <w:r w:rsidR="0031591D">
        <w:rPr>
          <w:sz w:val="24"/>
          <w:szCs w:val="24"/>
        </w:rPr>
        <w:t>plata</w:t>
      </w:r>
      <w:proofErr w:type="spellEnd"/>
      <w:r w:rsidR="0031591D">
        <w:rPr>
          <w:sz w:val="24"/>
          <w:szCs w:val="24"/>
        </w:rPr>
        <w:t xml:space="preserve"> </w:t>
      </w:r>
      <w:proofErr w:type="spellStart"/>
      <w:r w:rsidR="0031591D">
        <w:rPr>
          <w:sz w:val="24"/>
          <w:szCs w:val="24"/>
        </w:rPr>
        <w:t>cheltuielilor</w:t>
      </w:r>
      <w:proofErr w:type="spellEnd"/>
      <w:r w:rsidR="0031591D">
        <w:rPr>
          <w:sz w:val="24"/>
          <w:szCs w:val="24"/>
        </w:rPr>
        <w:t>;</w:t>
      </w:r>
    </w:p>
    <w:p w:rsidR="00B45F15" w:rsidRDefault="00B45F15" w:rsidP="00B45F15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B45F15">
        <w:rPr>
          <w:sz w:val="24"/>
          <w:szCs w:val="24"/>
        </w:rPr>
        <w:t>Legea</w:t>
      </w:r>
      <w:proofErr w:type="spellEnd"/>
      <w:r w:rsidRPr="00B45F15">
        <w:rPr>
          <w:sz w:val="24"/>
          <w:szCs w:val="24"/>
        </w:rPr>
        <w:t xml:space="preserve"> nr. 82/1991 — </w:t>
      </w:r>
      <w:proofErr w:type="spellStart"/>
      <w:r w:rsidRPr="00B45F15">
        <w:rPr>
          <w:sz w:val="24"/>
          <w:szCs w:val="24"/>
        </w:rPr>
        <w:t>Legea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contabilităţii</w:t>
      </w:r>
      <w:proofErr w:type="spellEnd"/>
      <w:r w:rsidRPr="00B45F15">
        <w:rPr>
          <w:sz w:val="24"/>
          <w:szCs w:val="24"/>
        </w:rPr>
        <w:t xml:space="preserve">, </w:t>
      </w:r>
      <w:proofErr w:type="spellStart"/>
      <w:r w:rsidRPr="00B45F15">
        <w:rPr>
          <w:sz w:val="24"/>
          <w:szCs w:val="24"/>
        </w:rPr>
        <w:t>republicată</w:t>
      </w:r>
      <w:proofErr w:type="spellEnd"/>
      <w:r w:rsidRPr="00B45F15">
        <w:rPr>
          <w:sz w:val="24"/>
          <w:szCs w:val="24"/>
        </w:rPr>
        <w:t xml:space="preserve">, cu </w:t>
      </w:r>
      <w:proofErr w:type="spellStart"/>
      <w:r w:rsidRPr="00B45F15">
        <w:rPr>
          <w:sz w:val="24"/>
          <w:szCs w:val="24"/>
        </w:rPr>
        <w:t>modifică</w:t>
      </w:r>
      <w:r w:rsidR="00B2056F">
        <w:rPr>
          <w:sz w:val="24"/>
          <w:szCs w:val="24"/>
        </w:rPr>
        <w:t>rile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şi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completările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ulterioare</w:t>
      </w:r>
      <w:proofErr w:type="spellEnd"/>
      <w:r w:rsidR="00B2056F">
        <w:rPr>
          <w:sz w:val="24"/>
          <w:szCs w:val="24"/>
        </w:rPr>
        <w:t>:</w:t>
      </w:r>
    </w:p>
    <w:p w:rsidR="00B2056F" w:rsidRPr="00B45F15" w:rsidRDefault="00B2056F" w:rsidP="00B2056F">
      <w:pPr>
        <w:pStyle w:val="ListParagraph"/>
        <w:numPr>
          <w:ilvl w:val="0"/>
          <w:numId w:val="3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Organizarea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și conducerea contabilității</w:t>
      </w:r>
    </w:p>
    <w:p w:rsidR="00B45F15" w:rsidRDefault="00B45F15" w:rsidP="00B45F15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B45F15">
        <w:rPr>
          <w:sz w:val="24"/>
          <w:szCs w:val="24"/>
        </w:rPr>
        <w:t>Ordin</w:t>
      </w:r>
      <w:proofErr w:type="spellEnd"/>
      <w:r w:rsidRPr="00B45F15">
        <w:rPr>
          <w:sz w:val="24"/>
          <w:szCs w:val="24"/>
        </w:rPr>
        <w:t xml:space="preserve"> nr. 517/2016 </w:t>
      </w:r>
      <w:proofErr w:type="spellStart"/>
      <w:r w:rsidRPr="00B45F15">
        <w:rPr>
          <w:sz w:val="24"/>
          <w:szCs w:val="24"/>
        </w:rPr>
        <w:t>pentru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aprobarea</w:t>
      </w:r>
      <w:proofErr w:type="spellEnd"/>
      <w:r w:rsidRPr="00B45F15">
        <w:rPr>
          <w:sz w:val="24"/>
          <w:szCs w:val="24"/>
        </w:rPr>
        <w:t xml:space="preserve"> de </w:t>
      </w:r>
      <w:proofErr w:type="spellStart"/>
      <w:r w:rsidRPr="00B45F15">
        <w:rPr>
          <w:sz w:val="24"/>
          <w:szCs w:val="24"/>
        </w:rPr>
        <w:t>proceduri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aferente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unor</w:t>
      </w:r>
      <w:proofErr w:type="spellEnd"/>
      <w:r w:rsidRPr="00B45F15">
        <w:rPr>
          <w:sz w:val="24"/>
          <w:szCs w:val="24"/>
        </w:rPr>
        <w:t xml:space="preserve"> module care </w:t>
      </w:r>
      <w:proofErr w:type="spellStart"/>
      <w:r w:rsidRPr="00B45F15">
        <w:rPr>
          <w:sz w:val="24"/>
          <w:szCs w:val="24"/>
        </w:rPr>
        <w:t>fac</w:t>
      </w:r>
      <w:proofErr w:type="spellEnd"/>
      <w:r w:rsidRPr="00B45F15">
        <w:rPr>
          <w:sz w:val="24"/>
          <w:szCs w:val="24"/>
        </w:rPr>
        <w:t xml:space="preserve"> parte din </w:t>
      </w:r>
      <w:proofErr w:type="spellStart"/>
      <w:r w:rsidRPr="00B45F15">
        <w:rPr>
          <w:sz w:val="24"/>
          <w:szCs w:val="24"/>
        </w:rPr>
        <w:t>procedura</w:t>
      </w:r>
      <w:proofErr w:type="spellEnd"/>
      <w:r w:rsidRPr="00B45F15">
        <w:rPr>
          <w:sz w:val="24"/>
          <w:szCs w:val="24"/>
        </w:rPr>
        <w:t xml:space="preserve"> de </w:t>
      </w:r>
      <w:proofErr w:type="spellStart"/>
      <w:r w:rsidRPr="00B45F15">
        <w:rPr>
          <w:sz w:val="24"/>
          <w:szCs w:val="24"/>
        </w:rPr>
        <w:t>funcţionare</w:t>
      </w:r>
      <w:proofErr w:type="spellEnd"/>
      <w:r w:rsidRPr="00B45F15">
        <w:rPr>
          <w:sz w:val="24"/>
          <w:szCs w:val="24"/>
        </w:rPr>
        <w:t xml:space="preserve"> a </w:t>
      </w:r>
      <w:proofErr w:type="spellStart"/>
      <w:r w:rsidRPr="00B45F15">
        <w:rPr>
          <w:sz w:val="24"/>
          <w:szCs w:val="24"/>
        </w:rPr>
        <w:t>sistemului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naţional</w:t>
      </w:r>
      <w:proofErr w:type="spellEnd"/>
      <w:r w:rsidRPr="00B45F15">
        <w:rPr>
          <w:sz w:val="24"/>
          <w:szCs w:val="24"/>
        </w:rPr>
        <w:t xml:space="preserve"> de </w:t>
      </w:r>
      <w:proofErr w:type="spellStart"/>
      <w:r w:rsidRPr="00B45F15">
        <w:rPr>
          <w:sz w:val="24"/>
          <w:szCs w:val="24"/>
        </w:rPr>
        <w:t>raportare</w:t>
      </w:r>
      <w:proofErr w:type="spellEnd"/>
      <w:r w:rsidRPr="00B45F15">
        <w:rPr>
          <w:sz w:val="24"/>
          <w:szCs w:val="24"/>
        </w:rPr>
        <w:t xml:space="preserve"> – </w:t>
      </w:r>
      <w:proofErr w:type="spellStart"/>
      <w:r w:rsidRPr="00B45F15">
        <w:rPr>
          <w:sz w:val="24"/>
          <w:szCs w:val="24"/>
        </w:rPr>
        <w:t>Forexebug</w:t>
      </w:r>
      <w:proofErr w:type="spellEnd"/>
      <w:r w:rsidRPr="00B45F15">
        <w:rPr>
          <w:sz w:val="24"/>
          <w:szCs w:val="24"/>
        </w:rPr>
        <w:t xml:space="preserve">, cu </w:t>
      </w:r>
      <w:proofErr w:type="spellStart"/>
      <w:r w:rsidRPr="00B45F15">
        <w:rPr>
          <w:sz w:val="24"/>
          <w:szCs w:val="24"/>
        </w:rPr>
        <w:t>modifica</w:t>
      </w:r>
      <w:r w:rsidR="00B2056F">
        <w:rPr>
          <w:sz w:val="24"/>
          <w:szCs w:val="24"/>
        </w:rPr>
        <w:t>rile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si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completarile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ulterioare</w:t>
      </w:r>
      <w:proofErr w:type="spellEnd"/>
      <w:r w:rsidR="00B2056F">
        <w:rPr>
          <w:sz w:val="24"/>
          <w:szCs w:val="24"/>
        </w:rPr>
        <w:t>:</w:t>
      </w:r>
    </w:p>
    <w:p w:rsidR="00B2056F" w:rsidRPr="00B45F15" w:rsidRDefault="00B2056F" w:rsidP="00B2056F">
      <w:pPr>
        <w:pStyle w:val="ListParagraph"/>
        <w:numPr>
          <w:ilvl w:val="0"/>
          <w:numId w:val="3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Procedura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modulul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D57E6">
        <w:rPr>
          <w:sz w:val="24"/>
          <w:szCs w:val="24"/>
        </w:rPr>
        <w:t>C</w:t>
      </w:r>
      <w:r>
        <w:rPr>
          <w:sz w:val="24"/>
          <w:szCs w:val="24"/>
        </w:rPr>
        <w:t>ompletarea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depunerea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formularelor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sfera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raportării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situațiilor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instituțiilor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</w:p>
    <w:p w:rsidR="00B45F15" w:rsidRDefault="00B45F15" w:rsidP="00B45F15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B45F15">
        <w:rPr>
          <w:sz w:val="24"/>
          <w:szCs w:val="24"/>
        </w:rPr>
        <w:t>Legea</w:t>
      </w:r>
      <w:proofErr w:type="spellEnd"/>
      <w:r w:rsidRPr="00B45F15">
        <w:rPr>
          <w:sz w:val="24"/>
          <w:szCs w:val="24"/>
        </w:rPr>
        <w:t xml:space="preserve"> nr. 273/2006 </w:t>
      </w:r>
      <w:proofErr w:type="spellStart"/>
      <w:r w:rsidRPr="00B45F15">
        <w:rPr>
          <w:sz w:val="24"/>
          <w:szCs w:val="24"/>
        </w:rPr>
        <w:t>privind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finanţele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publice</w:t>
      </w:r>
      <w:proofErr w:type="spellEnd"/>
      <w:r w:rsidRPr="00B45F15">
        <w:rPr>
          <w:sz w:val="24"/>
          <w:szCs w:val="24"/>
        </w:rPr>
        <w:t xml:space="preserve"> locale, cu </w:t>
      </w:r>
      <w:proofErr w:type="spellStart"/>
      <w:r w:rsidRPr="00B45F15">
        <w:rPr>
          <w:sz w:val="24"/>
          <w:szCs w:val="24"/>
        </w:rPr>
        <w:t>modifică</w:t>
      </w:r>
      <w:r w:rsidR="00B2056F">
        <w:rPr>
          <w:sz w:val="24"/>
          <w:szCs w:val="24"/>
        </w:rPr>
        <w:t>rile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şi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completările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ulterioare</w:t>
      </w:r>
      <w:proofErr w:type="spellEnd"/>
      <w:r w:rsidR="00B2056F">
        <w:rPr>
          <w:sz w:val="24"/>
          <w:szCs w:val="24"/>
        </w:rPr>
        <w:t>:</w:t>
      </w:r>
    </w:p>
    <w:p w:rsidR="00B2056F" w:rsidRDefault="00B2056F" w:rsidP="00B2056F">
      <w:pPr>
        <w:pStyle w:val="ListParagraph"/>
        <w:numPr>
          <w:ilvl w:val="0"/>
          <w:numId w:val="3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Execuția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bugetară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Evidența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creanțelor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bugetare</w:t>
      </w:r>
      <w:proofErr w:type="spellEnd"/>
    </w:p>
    <w:p w:rsidR="00B2056F" w:rsidRDefault="00B2056F" w:rsidP="00B2056F">
      <w:pPr>
        <w:pStyle w:val="ListParagraph"/>
        <w:numPr>
          <w:ilvl w:val="0"/>
          <w:numId w:val="3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Principii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bugetare</w:t>
      </w:r>
      <w:proofErr w:type="spellEnd"/>
    </w:p>
    <w:p w:rsidR="00B2056F" w:rsidRPr="00B45F15" w:rsidRDefault="00B2056F" w:rsidP="00B2056F">
      <w:pPr>
        <w:pStyle w:val="ListParagraph"/>
        <w:numPr>
          <w:ilvl w:val="0"/>
          <w:numId w:val="3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9D57E6">
        <w:rPr>
          <w:sz w:val="24"/>
          <w:szCs w:val="24"/>
        </w:rPr>
        <w:t>rincipii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contabile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stau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baza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elaborării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patrimoniale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situațiile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instituțiilor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</w:p>
    <w:p w:rsidR="00B45F15" w:rsidRDefault="00B45F15" w:rsidP="00B45F15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45F15">
        <w:rPr>
          <w:sz w:val="24"/>
          <w:szCs w:val="24"/>
        </w:rPr>
        <w:t xml:space="preserve">OMFP nr. 1917/2005 </w:t>
      </w:r>
      <w:proofErr w:type="spellStart"/>
      <w:r w:rsidRPr="00B45F15">
        <w:rPr>
          <w:sz w:val="24"/>
          <w:szCs w:val="24"/>
        </w:rPr>
        <w:t>pentru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aprobarea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Normelor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metodologice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privind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organizarea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şi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conducerea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contabilităţii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instituţiilor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publice</w:t>
      </w:r>
      <w:proofErr w:type="spellEnd"/>
      <w:r w:rsidRPr="00B45F15">
        <w:rPr>
          <w:sz w:val="24"/>
          <w:szCs w:val="24"/>
        </w:rPr>
        <w:t xml:space="preserve">, </w:t>
      </w:r>
      <w:proofErr w:type="spellStart"/>
      <w:r w:rsidRPr="00B45F15">
        <w:rPr>
          <w:sz w:val="24"/>
          <w:szCs w:val="24"/>
        </w:rPr>
        <w:t>Planul</w:t>
      </w:r>
      <w:proofErr w:type="spellEnd"/>
      <w:r w:rsidRPr="00B45F15">
        <w:rPr>
          <w:sz w:val="24"/>
          <w:szCs w:val="24"/>
        </w:rPr>
        <w:t xml:space="preserve"> de </w:t>
      </w:r>
      <w:proofErr w:type="spellStart"/>
      <w:r w:rsidRPr="00B45F15">
        <w:rPr>
          <w:sz w:val="24"/>
          <w:szCs w:val="24"/>
        </w:rPr>
        <w:t>conturi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pentru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instituţiile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publice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şi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instrucţiunile</w:t>
      </w:r>
      <w:proofErr w:type="spellEnd"/>
      <w:r w:rsidRPr="00B45F15">
        <w:rPr>
          <w:sz w:val="24"/>
          <w:szCs w:val="24"/>
        </w:rPr>
        <w:t xml:space="preserve"> de </w:t>
      </w:r>
      <w:proofErr w:type="spellStart"/>
      <w:r w:rsidRPr="00B45F15">
        <w:rPr>
          <w:sz w:val="24"/>
          <w:szCs w:val="24"/>
        </w:rPr>
        <w:t>aplicare</w:t>
      </w:r>
      <w:proofErr w:type="spellEnd"/>
      <w:r w:rsidRPr="00B45F15">
        <w:rPr>
          <w:sz w:val="24"/>
          <w:szCs w:val="24"/>
        </w:rPr>
        <w:t xml:space="preserve"> a </w:t>
      </w:r>
      <w:proofErr w:type="spellStart"/>
      <w:r w:rsidRPr="00B45F15"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 xml:space="preserve"> </w:t>
      </w:r>
      <w:r w:rsidRPr="00B45F15">
        <w:rPr>
          <w:sz w:val="24"/>
          <w:szCs w:val="24"/>
        </w:rPr>
        <w:t>(*</w:t>
      </w:r>
      <w:proofErr w:type="spellStart"/>
      <w:r w:rsidRPr="00B45F15">
        <w:rPr>
          <w:sz w:val="24"/>
          <w:szCs w:val="24"/>
        </w:rPr>
        <w:t>actualizată</w:t>
      </w:r>
      <w:proofErr w:type="spellEnd"/>
      <w:r w:rsidRPr="00B45F15">
        <w:rPr>
          <w:sz w:val="24"/>
          <w:szCs w:val="24"/>
        </w:rPr>
        <w:t>*)</w:t>
      </w:r>
      <w:r w:rsidR="00B2056F">
        <w:rPr>
          <w:sz w:val="24"/>
          <w:szCs w:val="24"/>
        </w:rPr>
        <w:t>:</w:t>
      </w:r>
    </w:p>
    <w:p w:rsidR="00B2056F" w:rsidRDefault="00B2056F" w:rsidP="00B2056F">
      <w:pPr>
        <w:pStyle w:val="ListParagraph"/>
        <w:numPr>
          <w:ilvl w:val="0"/>
          <w:numId w:val="3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depunerea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3CF6">
        <w:rPr>
          <w:sz w:val="24"/>
          <w:szCs w:val="24"/>
        </w:rPr>
        <w:t>componența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situațiilor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</w:p>
    <w:p w:rsidR="00B2056F" w:rsidRDefault="00B2056F" w:rsidP="00B2056F">
      <w:pPr>
        <w:pStyle w:val="ListParagraph"/>
        <w:numPr>
          <w:ilvl w:val="0"/>
          <w:numId w:val="3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Prevederi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referitoare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elemente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bilanț</w:t>
      </w:r>
      <w:proofErr w:type="spellEnd"/>
    </w:p>
    <w:p w:rsidR="00B2056F" w:rsidRPr="00B2056F" w:rsidRDefault="00B2056F" w:rsidP="00B2056F">
      <w:pPr>
        <w:ind w:left="720"/>
        <w:rPr>
          <w:sz w:val="24"/>
          <w:szCs w:val="24"/>
        </w:rPr>
      </w:pPr>
    </w:p>
    <w:p w:rsidR="00B45F15" w:rsidRDefault="00B45F15" w:rsidP="00B45F15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45F15">
        <w:rPr>
          <w:sz w:val="24"/>
          <w:szCs w:val="24"/>
        </w:rPr>
        <w:lastRenderedPageBreak/>
        <w:t>O.S.G.G. nr.</w:t>
      </w:r>
      <w:r w:rsidR="009D57E6">
        <w:rPr>
          <w:sz w:val="24"/>
          <w:szCs w:val="24"/>
        </w:rPr>
        <w:t xml:space="preserve"> </w:t>
      </w:r>
      <w:r w:rsidRPr="00B45F15">
        <w:rPr>
          <w:sz w:val="24"/>
          <w:szCs w:val="24"/>
        </w:rPr>
        <w:t xml:space="preserve">600/2018 </w:t>
      </w:r>
      <w:proofErr w:type="spellStart"/>
      <w:r w:rsidRPr="00B45F15">
        <w:rPr>
          <w:sz w:val="24"/>
          <w:szCs w:val="24"/>
        </w:rPr>
        <w:t>privind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aprobarea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Codului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controlului</w:t>
      </w:r>
      <w:proofErr w:type="spellEnd"/>
      <w:r w:rsidRPr="00B45F15">
        <w:rPr>
          <w:sz w:val="24"/>
          <w:szCs w:val="24"/>
        </w:rPr>
        <w:t xml:space="preserve"> intern managerial al </w:t>
      </w:r>
      <w:proofErr w:type="spellStart"/>
      <w:r w:rsidRPr="00B45F15">
        <w:rPr>
          <w:sz w:val="24"/>
          <w:szCs w:val="24"/>
        </w:rPr>
        <w:t>entităţilor</w:t>
      </w:r>
      <w:proofErr w:type="spellEnd"/>
      <w:r w:rsidRPr="00B45F15">
        <w:rPr>
          <w:sz w:val="24"/>
          <w:szCs w:val="24"/>
        </w:rPr>
        <w:t xml:space="preserve"> </w:t>
      </w:r>
      <w:proofErr w:type="spellStart"/>
      <w:r w:rsidRPr="00B45F15">
        <w:rPr>
          <w:sz w:val="24"/>
          <w:szCs w:val="24"/>
        </w:rPr>
        <w:t>publice</w:t>
      </w:r>
      <w:proofErr w:type="spellEnd"/>
      <w:r w:rsidRPr="00B45F15">
        <w:rPr>
          <w:sz w:val="24"/>
          <w:szCs w:val="24"/>
        </w:rPr>
        <w:t xml:space="preserve">, cu </w:t>
      </w:r>
      <w:proofErr w:type="spellStart"/>
      <w:r w:rsidRPr="00B45F15">
        <w:rPr>
          <w:sz w:val="24"/>
          <w:szCs w:val="24"/>
        </w:rPr>
        <w:t>modifică</w:t>
      </w:r>
      <w:r w:rsidR="00B2056F">
        <w:rPr>
          <w:sz w:val="24"/>
          <w:szCs w:val="24"/>
        </w:rPr>
        <w:t>rile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și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completările</w:t>
      </w:r>
      <w:proofErr w:type="spellEnd"/>
      <w:r w:rsidR="00B2056F">
        <w:rPr>
          <w:sz w:val="24"/>
          <w:szCs w:val="24"/>
        </w:rPr>
        <w:t xml:space="preserve"> </w:t>
      </w:r>
      <w:proofErr w:type="spellStart"/>
      <w:r w:rsidR="00B2056F">
        <w:rPr>
          <w:sz w:val="24"/>
          <w:szCs w:val="24"/>
        </w:rPr>
        <w:t>ulterioare</w:t>
      </w:r>
      <w:proofErr w:type="spellEnd"/>
      <w:r w:rsidR="00B2056F">
        <w:rPr>
          <w:sz w:val="24"/>
          <w:szCs w:val="24"/>
        </w:rPr>
        <w:t>:</w:t>
      </w:r>
    </w:p>
    <w:p w:rsidR="00B2056F" w:rsidRPr="00B45F15" w:rsidRDefault="00B2056F" w:rsidP="00B2056F">
      <w:pPr>
        <w:pStyle w:val="ListParagraph"/>
        <w:numPr>
          <w:ilvl w:val="0"/>
          <w:numId w:val="3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Scopul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standardelor</w:t>
      </w:r>
      <w:proofErr w:type="spellEnd"/>
      <w:r>
        <w:rPr>
          <w:sz w:val="24"/>
          <w:szCs w:val="24"/>
        </w:rPr>
        <w:t xml:space="preserve"> de control intern managerial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enumerarea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acestora</w:t>
      </w:r>
      <w:proofErr w:type="spellEnd"/>
    </w:p>
    <w:p w:rsidR="004F59A7" w:rsidRDefault="004F59A7" w:rsidP="004F59A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7CD" w:rsidRDefault="004F59A7" w:rsidP="004F59A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Atribu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>țiile postului: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Întocmirea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planurilor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venituri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cheltuieli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bugetare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extrabugetare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justificative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detalieri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buget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situaţii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financiare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trimestriale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anuale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contul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execuţie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bugetară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Asigura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monitorizarea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lunara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trimestriala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cheltuielilor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personal;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Intocmeste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finantarea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cheltuielilor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salariile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cabinetele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medicale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scolare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stomatologice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DSP;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Intocmeste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finantarea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cheltuielilor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salariile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bunuri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Centrul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Vaccinare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Directia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Sanatate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Publica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Verificarea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zilnică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încadrării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plăților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limitele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bugetului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aprobat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anual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trimestrial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trimestrial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cumulat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Utilizarea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bazei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 date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informatic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necesară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desfăşurării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operative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cheltuielilor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bugetare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Urmăreşte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modul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derulare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angajamentelor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Intocmirea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transmiterea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termen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necesarelor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finanţare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lunare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Reflectarea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organizării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controlului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intern,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tuturor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operaţiunilor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instituţiei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elementelor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specifice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înregistrarea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păstrarea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adecvat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documentelor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Colaboreaza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compartimentele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serviciile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Arhiveaza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Colaboreaza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elaborarea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procedurilor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controlul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 managerial;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Colaboreaza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celelalte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vederea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bunei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desfăşurări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activităţii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instituţiei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Respecta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confidentialitatea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documentelor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operatiunilor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le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efectueaza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Respecta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normele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protectia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muncii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sanatate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potrivit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reglementarilor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vigoare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Respecta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Faţă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atribuţiile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menţionate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asigură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îndeplinirea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altor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atribuţii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natura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competenţa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încadrează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obiectul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atribuţiile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compartimentului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dispuse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superiorul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ierarhic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Răspunde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întocmai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aplicarea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ridicarea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prestigiului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funcţionarului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păstrează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secretul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asigură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integritatea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securitatea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valorilor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încredinţate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obligaţia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se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perfecţiona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continuu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activitatea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o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desfășoară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vederea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reducerii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timpului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execuţie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02E9" w:rsidRPr="00ED02E9" w:rsidRDefault="00ED02E9" w:rsidP="00ED02E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sarcina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se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integra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efortul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colectiv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depus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care face parte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dispoziţia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colectivului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cunoștinţele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experienţa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le </w:t>
      </w:r>
      <w:proofErr w:type="spellStart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deţine</w:t>
      </w:r>
      <w:proofErr w:type="spellEnd"/>
      <w:r w:rsidRPr="00ED02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1104D" w:rsidRPr="00CA5FC5" w:rsidRDefault="0041104D" w:rsidP="004F59A7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C52DA3" w:rsidRPr="001970DE" w:rsidRDefault="00724E26" w:rsidP="004F59A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970D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</w:t>
      </w:r>
      <w:proofErr w:type="spellStart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Concursul</w:t>
      </w:r>
      <w:proofErr w:type="spellEnd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se </w:t>
      </w:r>
      <w:proofErr w:type="spellStart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va</w:t>
      </w:r>
      <w:proofErr w:type="spellEnd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organiza</w:t>
      </w:r>
      <w:proofErr w:type="spellEnd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conform </w:t>
      </w:r>
      <w:proofErr w:type="spellStart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calendarului</w:t>
      </w:r>
      <w:proofErr w:type="spellEnd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următor</w:t>
      </w:r>
      <w:proofErr w:type="spellEnd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:</w:t>
      </w:r>
    </w:p>
    <w:p w:rsidR="00C52DA3" w:rsidRPr="001970DE" w:rsidRDefault="00D4098D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D409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13.06</w:t>
      </w:r>
      <w:r w:rsidR="00445B66" w:rsidRPr="00D409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.2023</w:t>
      </w:r>
      <w:r w:rsidR="0013182E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, </w:t>
      </w:r>
      <w:proofErr w:type="spellStart"/>
      <w:r w:rsidR="0013182E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ora</w:t>
      </w:r>
      <w:proofErr w:type="spellEnd"/>
      <w:r w:rsidR="0013182E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10</w:t>
      </w:r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.00: </w:t>
      </w:r>
      <w:proofErr w:type="spellStart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proba</w:t>
      </w:r>
      <w:proofErr w:type="spellEnd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scrisă</w:t>
      </w:r>
      <w:proofErr w:type="spellEnd"/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;</w:t>
      </w:r>
    </w:p>
    <w:p w:rsidR="00C52DA3" w:rsidRPr="001970DE" w:rsidRDefault="00C52DA3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data </w:t>
      </w:r>
      <w:proofErr w:type="spellStart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și</w:t>
      </w:r>
      <w:proofErr w:type="spellEnd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ora</w:t>
      </w:r>
      <w:proofErr w:type="spellEnd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interviului</w:t>
      </w:r>
      <w:proofErr w:type="spellEnd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se </w:t>
      </w:r>
      <w:proofErr w:type="spellStart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vor</w:t>
      </w:r>
      <w:proofErr w:type="spellEnd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comunica</w:t>
      </w:r>
      <w:proofErr w:type="spellEnd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ulterior </w:t>
      </w:r>
      <w:proofErr w:type="spellStart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afisarii</w:t>
      </w:r>
      <w:proofErr w:type="spellEnd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rezultatului</w:t>
      </w:r>
      <w:proofErr w:type="spellEnd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probei</w:t>
      </w:r>
      <w:proofErr w:type="spellEnd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scrise</w:t>
      </w:r>
      <w:proofErr w:type="spellEnd"/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</w:t>
      </w:r>
    </w:p>
    <w:p w:rsidR="00C52DA3" w:rsidRPr="001970DE" w:rsidRDefault="00C52DA3" w:rsidP="004F59A7">
      <w:pPr>
        <w:tabs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proofErr w:type="spellStart"/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Dosarul</w:t>
      </w:r>
      <w:proofErr w:type="spellEnd"/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 xml:space="preserve"> de concurs</w:t>
      </w:r>
    </w:p>
    <w:p w:rsidR="00C52DA3" w:rsidRDefault="00C52DA3" w:rsidP="004F59A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Dosarele</w:t>
      </w:r>
      <w:proofErr w:type="spellEnd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înscriere</w:t>
      </w:r>
      <w:proofErr w:type="spellEnd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concurs se </w:t>
      </w:r>
      <w:proofErr w:type="spellStart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depun</w:t>
      </w:r>
      <w:proofErr w:type="spellEnd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la Serviciul Resurse Umane, Juridic din cadrul </w:t>
      </w:r>
      <w:proofErr w:type="spellStart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Direcţiei</w:t>
      </w:r>
      <w:proofErr w:type="spellEnd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Asistenţă</w:t>
      </w:r>
      <w:proofErr w:type="spellEnd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Socială</w:t>
      </w:r>
      <w:proofErr w:type="spellEnd"/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la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adresa</w:t>
      </w:r>
      <w:proofErr w:type="spellEnd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str. </w:t>
      </w:r>
      <w:proofErr w:type="spellStart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proofErr w:type="spellEnd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139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până</w:t>
      </w:r>
      <w:proofErr w:type="spellEnd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data de data </w:t>
      </w:r>
      <w:proofErr w:type="spellStart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</w:t>
      </w:r>
      <w:proofErr w:type="spellEnd"/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4098D" w:rsidRPr="00D4098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29.05.2023</w:t>
      </w:r>
      <w:r w:rsidRPr="00D4098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proofErr w:type="spellStart"/>
      <w:r w:rsidRPr="00D4098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ora</w:t>
      </w:r>
      <w:proofErr w:type="spellEnd"/>
      <w:r w:rsidRPr="00D4098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1</w:t>
      </w:r>
      <w:r w:rsidR="00F52359" w:rsidRPr="00D4098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6</w:t>
      </w:r>
      <w:r w:rsidRPr="00D4098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.00</w:t>
      </w:r>
      <w:r w:rsidRPr="001970D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.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510C1B" w:rsidRPr="001970DE" w:rsidRDefault="00510C1B" w:rsidP="004F59A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GoBack"/>
      <w:bookmarkEnd w:id="0"/>
    </w:p>
    <w:p w:rsidR="00C52DA3" w:rsidRPr="001970DE" w:rsidRDefault="00C52DA3" w:rsidP="004F59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lastRenderedPageBreak/>
        <w:t>Pentru înscrierea la concurs candidații vor prezenta un dosar de concurs care va conține următoarele documente</w:t>
      </w: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C52DA3" w:rsidRPr="001970DE" w:rsidRDefault="00704D63" w:rsidP="004F59A7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35554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formular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ul de inscriere </w:t>
      </w:r>
      <w:r w:rsidR="00C52DA3"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(formular de la Serviciul de Resurse</w:t>
      </w:r>
      <w:r w:rsidR="0035554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C52DA3"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Umane, Juridic);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b) </w:t>
      </w:r>
      <w:r w:rsidRPr="0035554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copia actului de identitate sau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orice alt document care atestă identitatea, potrivit legii, după caz;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c)</w:t>
      </w:r>
      <w:r w:rsidR="00355548">
        <w:rPr>
          <w:rFonts w:ascii="Times New Roman" w:eastAsia="Times New Roman" w:hAnsi="Times New Roman" w:cs="Times New Roman"/>
          <w:color w:val="0000FF"/>
          <w:sz w:val="24"/>
          <w:szCs w:val="24"/>
          <w:lang w:val="ro-RO" w:eastAsia="en-GB"/>
        </w:rPr>
        <w:t xml:space="preserve"> </w:t>
      </w:r>
      <w:r w:rsidRPr="0035554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copii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le documentelor care să ateste nivelul studiilor şi ale altor acte care atestă efectuarea unor specializări, precum şi copiile documentelor care atestă îndeplinirea condiţiilor specifice ale postului</w:t>
      </w:r>
      <w:r w:rsidRPr="00197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GB"/>
        </w:rPr>
        <w:t>;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d) copia carnetului de muncă, conformă cu originalul, sau, după caz, o adeverinţă care să ateste vechimea în muncă, în meserie şi/sau în specialitatea studiilor după data de 01.01.2011 în copie;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e) cazierul judiciar sau o declaraţie pe propria răspundere că nu are antecedente penale care să-l facă incompatibil cu funcţia pentru care candidează; 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f)</w:t>
      </w:r>
      <w:r w:rsidR="0035554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certificat de integritate comportamentala, solicitat odata cu cazierul judiciar</w:t>
      </w:r>
      <w:r w:rsidR="0049442B"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la unita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tile de politie;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g) adeverinţă medicală care să ateste starea de sănătate corespunzătoare eliberată cu cel mult 6 luni anterior derulării concursului de către medicul de familie al candidatului sau de către unități sanitare abilitate;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h) curriculum vitae</w:t>
      </w:r>
      <w:r w:rsidR="0049442B"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modelul comun european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;</w:t>
      </w:r>
    </w:p>
    <w:p w:rsidR="00C52DA3" w:rsidRPr="001970DE" w:rsidRDefault="00C52DA3" w:rsidP="004F59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Adeverinţa care atestă starea de sănătate conţine, în clar, numele, data, numele emitentului şi calitatea acestuia, în formatul standard stabilit de Ministerul Sănătăţii.</w:t>
      </w:r>
      <w:r w:rsidR="00A742FF"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 cazul documentului prevăzut la lit. e), candidatul declarat admis la selecţia dosarelor, care a depus la înscriere o declaraţie pe propria răspundere că nu are antecedente penale, are obligaţia de a completa dosarul de concurs cu originalul cazierului judiciar, cel mai târziu până la data desfăşurării primei probe a concursului.</w:t>
      </w:r>
    </w:p>
    <w:p w:rsidR="00C52DA3" w:rsidRPr="001970DE" w:rsidRDefault="00C52DA3" w:rsidP="004F59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– </w:t>
      </w:r>
      <w:r w:rsidR="00ED02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Ulmeanu Adriana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,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consilier,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0247317732, aacpsalexandria@yahoo.com</w:t>
      </w: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.</w:t>
      </w:r>
    </w:p>
    <w:p w:rsidR="00C52DA3" w:rsidRPr="001970DE" w:rsidRDefault="00C52DA3" w:rsidP="004F59A7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Relații suplimentare se pot obține la sediul Direcției de Asistență Socială a municipiului Alexandria, Serviciul Resurse Umane, Juridic, str. Dunarii Nr. 139</w:t>
      </w:r>
      <w:r w:rsidRPr="001970D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03B85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Director </w:t>
      </w:r>
      <w:proofErr w:type="spellStart"/>
      <w:r w:rsidR="00E03B85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executiv</w:t>
      </w:r>
      <w:proofErr w:type="spellEnd"/>
      <w:r w:rsidR="00E03B85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</w:t>
      </w:r>
      <w:r w:rsidR="00A11B4C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Ș</w:t>
      </w:r>
      <w:proofErr w:type="spellStart"/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ef</w:t>
      </w:r>
      <w:proofErr w:type="spellEnd"/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A11B4C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A11B4C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erviciu</w:t>
      </w:r>
      <w:proofErr w:type="spellEnd"/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Resurse</w:t>
      </w:r>
      <w:proofErr w:type="spellEnd"/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Umane</w:t>
      </w:r>
      <w:proofErr w:type="spellEnd"/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Juridic</w:t>
      </w:r>
      <w:proofErr w:type="spellEnd"/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</w:p>
    <w:p w:rsidR="00C52DA3" w:rsidRPr="001970DE" w:rsidRDefault="00E03B85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        </w:t>
      </w:r>
      <w:proofErr w:type="spellStart"/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Doina</w:t>
      </w:r>
      <w:proofErr w:type="spellEnd"/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proofErr w:type="spellStart"/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Nedea</w:t>
      </w:r>
      <w:proofErr w:type="spellEnd"/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                 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Carmen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Andreea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Erzec</w:t>
      </w:r>
      <w:proofErr w:type="spellEnd"/>
    </w:p>
    <w:sectPr w:rsidR="00C52DA3" w:rsidRPr="001970DE" w:rsidSect="00DD7E6F">
      <w:pgSz w:w="12240" w:h="15840"/>
      <w:pgMar w:top="567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6C0"/>
    <w:multiLevelType w:val="hybridMultilevel"/>
    <w:tmpl w:val="9C74B1CC"/>
    <w:lvl w:ilvl="0" w:tplc="BD44887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3282"/>
    <w:multiLevelType w:val="multilevel"/>
    <w:tmpl w:val="BCA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24B27"/>
    <w:multiLevelType w:val="hybridMultilevel"/>
    <w:tmpl w:val="575A7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81F17"/>
    <w:multiLevelType w:val="hybridMultilevel"/>
    <w:tmpl w:val="7EA29678"/>
    <w:lvl w:ilvl="0" w:tplc="BB74E41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907464"/>
    <w:multiLevelType w:val="multilevel"/>
    <w:tmpl w:val="59B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21A6D"/>
    <w:multiLevelType w:val="hybridMultilevel"/>
    <w:tmpl w:val="384E5108"/>
    <w:lvl w:ilvl="0" w:tplc="177E86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368B7"/>
    <w:multiLevelType w:val="hybridMultilevel"/>
    <w:tmpl w:val="8904FCEA"/>
    <w:lvl w:ilvl="0" w:tplc="2D52FE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454E1"/>
    <w:multiLevelType w:val="hybridMultilevel"/>
    <w:tmpl w:val="D6C28406"/>
    <w:lvl w:ilvl="0" w:tplc="4CBEA8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43ECC"/>
    <w:multiLevelType w:val="hybridMultilevel"/>
    <w:tmpl w:val="CA465A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96214"/>
    <w:multiLevelType w:val="hybridMultilevel"/>
    <w:tmpl w:val="D92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4CC60F20"/>
    <w:multiLevelType w:val="hybridMultilevel"/>
    <w:tmpl w:val="EC9CBA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6571BD"/>
    <w:multiLevelType w:val="hybridMultilevel"/>
    <w:tmpl w:val="800242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B720A"/>
    <w:multiLevelType w:val="hybridMultilevel"/>
    <w:tmpl w:val="8D7E97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D3355"/>
    <w:multiLevelType w:val="hybridMultilevel"/>
    <w:tmpl w:val="55808378"/>
    <w:lvl w:ilvl="0" w:tplc="FFD4FD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D6F98"/>
    <w:multiLevelType w:val="hybridMultilevel"/>
    <w:tmpl w:val="D6981ABC"/>
    <w:lvl w:ilvl="0" w:tplc="E34EE0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D7EE2"/>
    <w:multiLevelType w:val="hybridMultilevel"/>
    <w:tmpl w:val="68CE2D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91EC2"/>
    <w:multiLevelType w:val="multilevel"/>
    <w:tmpl w:val="83B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9737B0"/>
    <w:multiLevelType w:val="hybridMultilevel"/>
    <w:tmpl w:val="8960B0A4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B5B54"/>
    <w:multiLevelType w:val="hybridMultilevel"/>
    <w:tmpl w:val="BBA8C384"/>
    <w:lvl w:ilvl="0" w:tplc="08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5"/>
  </w:num>
  <w:num w:numId="14">
    <w:abstractNumId w:val="12"/>
  </w:num>
  <w:num w:numId="15">
    <w:abstractNumId w:val="16"/>
  </w:num>
  <w:num w:numId="16">
    <w:abstractNumId w:val="28"/>
  </w:num>
  <w:num w:numId="17">
    <w:abstractNumId w:val="9"/>
  </w:num>
  <w:num w:numId="18">
    <w:abstractNumId w:val="22"/>
  </w:num>
  <w:num w:numId="19">
    <w:abstractNumId w:val="13"/>
  </w:num>
  <w:num w:numId="20">
    <w:abstractNumId w:val="18"/>
  </w:num>
  <w:num w:numId="21">
    <w:abstractNumId w:val="5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1"/>
  </w:num>
  <w:num w:numId="25">
    <w:abstractNumId w:val="8"/>
  </w:num>
  <w:num w:numId="26">
    <w:abstractNumId w:val="2"/>
  </w:num>
  <w:num w:numId="27">
    <w:abstractNumId w:val="29"/>
  </w:num>
  <w:num w:numId="28">
    <w:abstractNumId w:val="6"/>
  </w:num>
  <w:num w:numId="29">
    <w:abstractNumId w:val="27"/>
  </w:num>
  <w:num w:numId="30">
    <w:abstractNumId w:val="3"/>
  </w:num>
  <w:num w:numId="31">
    <w:abstractNumId w:val="21"/>
  </w:num>
  <w:num w:numId="32">
    <w:abstractNumId w:val="3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23CE7"/>
    <w:rsid w:val="00025C6F"/>
    <w:rsid w:val="00036DFB"/>
    <w:rsid w:val="000501FD"/>
    <w:rsid w:val="0008504D"/>
    <w:rsid w:val="000B5A1D"/>
    <w:rsid w:val="000C22D1"/>
    <w:rsid w:val="00117D92"/>
    <w:rsid w:val="00130938"/>
    <w:rsid w:val="0013182E"/>
    <w:rsid w:val="00146D39"/>
    <w:rsid w:val="00152847"/>
    <w:rsid w:val="001970DE"/>
    <w:rsid w:val="001977CD"/>
    <w:rsid w:val="001B67A5"/>
    <w:rsid w:val="001C7AB7"/>
    <w:rsid w:val="001E63A9"/>
    <w:rsid w:val="00253C2A"/>
    <w:rsid w:val="002A5C01"/>
    <w:rsid w:val="002D19EF"/>
    <w:rsid w:val="002F03F7"/>
    <w:rsid w:val="00305FAB"/>
    <w:rsid w:val="0031591D"/>
    <w:rsid w:val="00332BCE"/>
    <w:rsid w:val="00352E80"/>
    <w:rsid w:val="00355548"/>
    <w:rsid w:val="00367D07"/>
    <w:rsid w:val="0041104D"/>
    <w:rsid w:val="00412195"/>
    <w:rsid w:val="00445B66"/>
    <w:rsid w:val="00466C3E"/>
    <w:rsid w:val="0049442B"/>
    <w:rsid w:val="004F0ECE"/>
    <w:rsid w:val="004F59A7"/>
    <w:rsid w:val="005053BC"/>
    <w:rsid w:val="00510C1B"/>
    <w:rsid w:val="00514CC9"/>
    <w:rsid w:val="00517CE0"/>
    <w:rsid w:val="00522B63"/>
    <w:rsid w:val="005A2569"/>
    <w:rsid w:val="005B699A"/>
    <w:rsid w:val="005F0766"/>
    <w:rsid w:val="005F5D3E"/>
    <w:rsid w:val="005F7393"/>
    <w:rsid w:val="006129DF"/>
    <w:rsid w:val="006216BB"/>
    <w:rsid w:val="006744D5"/>
    <w:rsid w:val="006B4202"/>
    <w:rsid w:val="006D2B14"/>
    <w:rsid w:val="006F5B4A"/>
    <w:rsid w:val="006F7054"/>
    <w:rsid w:val="00704D63"/>
    <w:rsid w:val="007134D2"/>
    <w:rsid w:val="00724E26"/>
    <w:rsid w:val="00756002"/>
    <w:rsid w:val="0076669B"/>
    <w:rsid w:val="007A1500"/>
    <w:rsid w:val="007D0206"/>
    <w:rsid w:val="008440C6"/>
    <w:rsid w:val="00884787"/>
    <w:rsid w:val="008B57C2"/>
    <w:rsid w:val="008D11E2"/>
    <w:rsid w:val="009131BC"/>
    <w:rsid w:val="0095096C"/>
    <w:rsid w:val="009C0558"/>
    <w:rsid w:val="009D08BF"/>
    <w:rsid w:val="009D57E6"/>
    <w:rsid w:val="009D72FD"/>
    <w:rsid w:val="00A11B4C"/>
    <w:rsid w:val="00A21739"/>
    <w:rsid w:val="00A565D9"/>
    <w:rsid w:val="00A742FF"/>
    <w:rsid w:val="00A840E4"/>
    <w:rsid w:val="00AF4EF6"/>
    <w:rsid w:val="00B00114"/>
    <w:rsid w:val="00B1322B"/>
    <w:rsid w:val="00B2056F"/>
    <w:rsid w:val="00B26AC1"/>
    <w:rsid w:val="00B43164"/>
    <w:rsid w:val="00B45F15"/>
    <w:rsid w:val="00BB00D1"/>
    <w:rsid w:val="00BB273D"/>
    <w:rsid w:val="00BE7C6F"/>
    <w:rsid w:val="00C16AA1"/>
    <w:rsid w:val="00C40AA7"/>
    <w:rsid w:val="00C52DA3"/>
    <w:rsid w:val="00C57714"/>
    <w:rsid w:val="00CA4AFA"/>
    <w:rsid w:val="00CA5FC5"/>
    <w:rsid w:val="00CE35DF"/>
    <w:rsid w:val="00D04B85"/>
    <w:rsid w:val="00D157B4"/>
    <w:rsid w:val="00D25D37"/>
    <w:rsid w:val="00D4098D"/>
    <w:rsid w:val="00D52A9A"/>
    <w:rsid w:val="00D64BEB"/>
    <w:rsid w:val="00D74238"/>
    <w:rsid w:val="00DB46EE"/>
    <w:rsid w:val="00DB7D3D"/>
    <w:rsid w:val="00DC4A1A"/>
    <w:rsid w:val="00DD7E6F"/>
    <w:rsid w:val="00DF5C8A"/>
    <w:rsid w:val="00E03B85"/>
    <w:rsid w:val="00E044DD"/>
    <w:rsid w:val="00E20701"/>
    <w:rsid w:val="00EB73DC"/>
    <w:rsid w:val="00EC40B2"/>
    <w:rsid w:val="00ED02E9"/>
    <w:rsid w:val="00EE4BFC"/>
    <w:rsid w:val="00F0446D"/>
    <w:rsid w:val="00F43CF6"/>
    <w:rsid w:val="00F52359"/>
    <w:rsid w:val="00F611E5"/>
    <w:rsid w:val="00F82DDB"/>
    <w:rsid w:val="00FA6490"/>
    <w:rsid w:val="00FB4B2F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4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110</cp:revision>
  <cp:lastPrinted>2020-11-03T13:13:00Z</cp:lastPrinted>
  <dcterms:created xsi:type="dcterms:W3CDTF">2020-10-30T10:46:00Z</dcterms:created>
  <dcterms:modified xsi:type="dcterms:W3CDTF">2023-04-12T07:08:00Z</dcterms:modified>
</cp:coreProperties>
</file>